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24"/>
          <w:szCs w:val="24"/>
        </w:rPr>
        <w:id w:val="-406999446"/>
        <w:docPartObj>
          <w:docPartGallery w:val="Cover Pages"/>
          <w:docPartUnique/>
        </w:docPartObj>
      </w:sdtPr>
      <w:sdtEndPr>
        <w:rPr>
          <w:rFonts w:eastAsiaTheme="minorHAnsi"/>
          <w:b/>
          <w:color w:val="auto"/>
          <w:spacing w:val="0"/>
          <w:kern w:val="0"/>
          <w:lang w:eastAsia="en-US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BE2437" w:rsidRPr="00D92BA6">
            <w:tc>
              <w:tcPr>
                <w:tcW w:w="10296" w:type="dxa"/>
              </w:tcPr>
              <w:p w:rsidR="00BE2437" w:rsidRPr="00D92BA6" w:rsidRDefault="00BE2437" w:rsidP="00BE2437">
                <w:pPr>
                  <w:pStyle w:val="a6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92BA6">
                  <w:rPr>
                    <w:rFonts w:ascii="Times New Roman" w:hAnsi="Times New Roman" w:cs="Times New Roman"/>
                    <w:sz w:val="96"/>
                    <w:szCs w:val="24"/>
                  </w:rPr>
                  <w:t>Публичный отчёт</w:t>
                </w:r>
              </w:p>
            </w:tc>
          </w:tr>
          <w:tr w:rsidR="00BE2437" w:rsidRPr="00D92BA6">
            <w:tc>
              <w:tcPr>
                <w:tcW w:w="0" w:type="auto"/>
                <w:vAlign w:val="bottom"/>
              </w:tcPr>
              <w:p w:rsidR="00BE2437" w:rsidRPr="00D92BA6" w:rsidRDefault="00BE2437">
                <w:pPr>
                  <w:pStyle w:val="a8"/>
                  <w:rPr>
                    <w:rFonts w:ascii="Times New Roman" w:hAnsi="Times New Roman" w:cs="Times New Roman"/>
                  </w:rPr>
                </w:pPr>
                <w:sdt>
                  <w:sdtPr>
                    <w:rPr>
                      <w:rFonts w:ascii="Times New Roman" w:hAnsi="Times New Roman" w:cs="Times New Roman"/>
                      <w:sz w:val="28"/>
                    </w:rPr>
                    <w:alias w:val="Подзаголовок"/>
                    <w:id w:val="-899293849"/>
                    <w:placeholder>
                      <w:docPart w:val="4E1DF1207EA643B89489EA6230B73470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Pr="00D92BA6">
                      <w:rPr>
                        <w:rFonts w:ascii="Times New Roman" w:hAnsi="Times New Roman" w:cs="Times New Roman"/>
                        <w:sz w:val="28"/>
                      </w:rPr>
                      <w:t>МБУК «Стерлитамакский районный дворец культуры» за 2017 год</w:t>
                    </w:r>
                    <w:r w:rsidRPr="00D92BA6">
                      <w:rPr>
                        <w:rFonts w:ascii="Times New Roman" w:hAnsi="Times New Roman" w:cs="Times New Roman"/>
                        <w:sz w:val="28"/>
                      </w:rPr>
                      <w:t xml:space="preserve"> </w:t>
                    </w:r>
                  </w:sdtContent>
                </w:sdt>
              </w:p>
            </w:tc>
          </w:tr>
          <w:tr w:rsidR="00BE2437" w:rsidRPr="00D92BA6">
            <w:trPr>
              <w:trHeight w:val="1152"/>
            </w:trPr>
            <w:tc>
              <w:tcPr>
                <w:tcW w:w="0" w:type="auto"/>
                <w:vAlign w:val="bottom"/>
              </w:tcPr>
              <w:p w:rsidR="00BE2437" w:rsidRPr="00D92BA6" w:rsidRDefault="00D92BA6" w:rsidP="00D92BA6">
                <w:pP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alias w:val="Аннотация"/>
                    <w:id w:val="624198434"/>
                    <w:placeholder>
                      <w:docPart w:val="674A71C7F7FE44C1948D312ED690EBB6"/>
                    </w:placeholder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Pr="00D92BA6">
                      <w:rPr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>Настоящий отчёт отражает состояние дел и результаты деятельности культурно-досуговой организации за 2017 год</w:t>
                    </w:r>
                    <w:r>
                      <w:rPr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 xml:space="preserve"> и о</w:t>
                    </w:r>
                    <w:r w:rsidRPr="00D92BA6">
                      <w:rPr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>сновные направления деятельности на 2018 год</w:t>
                    </w:r>
                  </w:sdtContent>
                </w:sdt>
              </w:p>
            </w:tc>
          </w:tr>
        </w:tbl>
        <w:p w:rsidR="00BE2437" w:rsidRPr="00D92BA6" w:rsidRDefault="00BE2437">
          <w:pPr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D92BA6">
            <w:rPr>
              <w:rFonts w:ascii="Times New Roman" w:hAnsi="Times New Roman" w:cs="Times New Roman"/>
              <w:noProof/>
              <w:sz w:val="24"/>
              <w:szCs w:val="24"/>
            </w:rPr>
            <w:pict>
              <v:rect id="Прямоугольник 52" o:spid="_x0000_s1029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<v:fill r:id="rId7" o:title="" recolor="t" rotate="t" type="frame"/>
                <v:imagedata recolortarget="#3f3f3f [801]"/>
                <w10:wrap anchorx="page" anchory="page"/>
              </v:rect>
            </w:pict>
          </w:r>
          <w:r w:rsidRPr="00D92BA6">
            <w:rPr>
              <w:rFonts w:ascii="Times New Roman" w:hAnsi="Times New Roman" w:cs="Times New Roman"/>
              <w:noProof/>
              <w:sz w:val="24"/>
              <w:szCs w:val="24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8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<v:textbox style="mso-fit-shape-to-text:t">
                  <w:txbxContent>
                    <w:sdt>
                      <w:sdtPr>
                        <w:id w:val="1631521841"/>
                        <w:date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BE2437" w:rsidRDefault="00BE2437">
                          <w:pPr>
                            <w:pStyle w:val="a8"/>
                            <w:spacing w:after="0" w:line="240" w:lineRule="auto"/>
                          </w:pPr>
                          <w:r>
                            <w:t>2018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shape>
            </w:pict>
          </w:r>
          <w:r w:rsidRPr="00D92BA6">
            <w:rPr>
              <w:rFonts w:ascii="Times New Roman" w:hAnsi="Times New Roman" w:cs="Times New Roman"/>
              <w:noProof/>
              <w:sz w:val="24"/>
              <w:szCs w:val="24"/>
            </w:rPr>
            <w:pict>
              <v:rect id="Прямоугольник 54" o:spid="_x0000_s1027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<w10:wrap anchorx="page" anchory="page"/>
              </v:rect>
            </w:pict>
          </w:r>
          <w:r w:rsidRPr="00D92BA6">
            <w:rPr>
              <w:rFonts w:ascii="Times New Roman" w:hAnsi="Times New Roman" w:cs="Times New Roman"/>
              <w:noProof/>
              <w:sz w:val="24"/>
              <w:szCs w:val="24"/>
            </w:rPr>
            <w:pict>
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<w10:wrap anchorx="margin" anchory="margin"/>
              </v:rect>
            </w:pict>
          </w:r>
          <w:r w:rsidRPr="00D92BA6">
            <w:rPr>
              <w:rFonts w:ascii="Times New Roman" w:hAnsi="Times New Roman" w:cs="Times New Roman"/>
              <w:b/>
              <w:sz w:val="24"/>
              <w:szCs w:val="24"/>
            </w:rPr>
            <w:br w:type="page"/>
          </w:r>
        </w:p>
      </w:sdtContent>
    </w:sdt>
    <w:p w:rsidR="00507970" w:rsidRPr="00D92BA6" w:rsidRDefault="00507970" w:rsidP="0050797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b/>
          <w:sz w:val="24"/>
          <w:szCs w:val="24"/>
        </w:rPr>
        <w:lastRenderedPageBreak/>
        <w:t>Отчет МБУК «СРДК» за 2017 год</w:t>
      </w:r>
    </w:p>
    <w:p w:rsidR="00507970" w:rsidRPr="00D92BA6" w:rsidRDefault="00507970" w:rsidP="00507970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D92BA6">
        <w:rPr>
          <w:color w:val="000000"/>
        </w:rPr>
        <w:t xml:space="preserve">Культурно-досуговая деятельность в </w:t>
      </w:r>
      <w:proofErr w:type="spellStart"/>
      <w:r w:rsidRPr="00D92BA6">
        <w:rPr>
          <w:color w:val="000000"/>
        </w:rPr>
        <w:t>Стерлитамакском</w:t>
      </w:r>
      <w:proofErr w:type="spellEnd"/>
      <w:r w:rsidRPr="00D92BA6">
        <w:rPr>
          <w:color w:val="000000"/>
        </w:rPr>
        <w:t xml:space="preserve"> районе осуществляется в соответствии с муниципальной программой «Развитие культуры в муниципальном районе Стерлитамакский район Республики Башкортостан на 2016 – 2021 годы» и подпрограммой «Развитие клубного типа в муниципальном районе Стерлитамакский район Республики Башкортостан».</w:t>
      </w:r>
    </w:p>
    <w:p w:rsidR="00507970" w:rsidRPr="00D92BA6" w:rsidRDefault="00507970" w:rsidP="00507970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D92BA6">
        <w:rPr>
          <w:color w:val="000000"/>
        </w:rPr>
        <w:t xml:space="preserve">В </w:t>
      </w:r>
      <w:proofErr w:type="spellStart"/>
      <w:r w:rsidRPr="00D92BA6">
        <w:rPr>
          <w:color w:val="000000"/>
        </w:rPr>
        <w:t>Сте</w:t>
      </w:r>
      <w:r w:rsidR="006F051C" w:rsidRPr="00D92BA6">
        <w:rPr>
          <w:color w:val="000000"/>
        </w:rPr>
        <w:t>рлитамакском</w:t>
      </w:r>
      <w:proofErr w:type="spellEnd"/>
      <w:r w:rsidR="006F051C" w:rsidRPr="00D92BA6">
        <w:rPr>
          <w:color w:val="000000"/>
        </w:rPr>
        <w:t xml:space="preserve"> районе работу</w:t>
      </w:r>
      <w:r w:rsidRPr="00D92BA6">
        <w:rPr>
          <w:color w:val="000000"/>
        </w:rPr>
        <w:t xml:space="preserve"> по </w:t>
      </w:r>
      <w:r w:rsidR="006F051C" w:rsidRPr="00D92BA6">
        <w:rPr>
          <w:color w:val="000000"/>
        </w:rPr>
        <w:t>организации культурно-досуговой деятельности</w:t>
      </w:r>
      <w:r w:rsidRPr="00D92BA6">
        <w:rPr>
          <w:color w:val="000000"/>
        </w:rPr>
        <w:t xml:space="preserve"> осуществляют Районный Дворец культуры, Дворец культуры с. Рощинский, 26 сельских Домов культуры, 2 сельских многофункциональных клуба, 5 сельских клубов.</w:t>
      </w:r>
    </w:p>
    <w:p w:rsidR="00507970" w:rsidRPr="00D92BA6" w:rsidRDefault="00507970" w:rsidP="00507970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D92BA6">
        <w:rPr>
          <w:color w:val="000000"/>
        </w:rPr>
        <w:t xml:space="preserve">С целью сохранения учреждений культуры клубного типа работники сферы культуры в течение года решали задачи по совершенствованию культурно-досугового обслуживания населения, обеспечению увеличения участников художественной самодеятельности и народного творчества, укреплению материально-технической базы учреждений культуры и организации </w:t>
      </w:r>
      <w:proofErr w:type="gramStart"/>
      <w:r w:rsidRPr="00D92BA6">
        <w:rPr>
          <w:color w:val="000000"/>
        </w:rPr>
        <w:t>повышения профессионального уровня работников учреждений культуры</w:t>
      </w:r>
      <w:proofErr w:type="gramEnd"/>
      <w:r w:rsidRPr="00D92BA6">
        <w:rPr>
          <w:color w:val="000000"/>
        </w:rPr>
        <w:t>.</w:t>
      </w:r>
    </w:p>
    <w:p w:rsidR="00507970" w:rsidRPr="00D92BA6" w:rsidRDefault="00507970" w:rsidP="00E66B1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2BA6">
        <w:rPr>
          <w:rFonts w:ascii="Times New Roman" w:hAnsi="Times New Roman" w:cs="Times New Roman"/>
          <w:bCs/>
          <w:sz w:val="24"/>
          <w:szCs w:val="24"/>
        </w:rPr>
        <w:t>Одним  из приоритетных направлений  в культуре  Стерлитамакского района является развитие самодеятельного народного творчества</w:t>
      </w:r>
    </w:p>
    <w:p w:rsidR="00507970" w:rsidRPr="00D92BA6" w:rsidRDefault="00507970" w:rsidP="00507970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2BA6">
        <w:rPr>
          <w:rFonts w:ascii="Times New Roman" w:hAnsi="Times New Roman" w:cs="Times New Roman"/>
          <w:bCs/>
          <w:sz w:val="24"/>
          <w:szCs w:val="24"/>
        </w:rPr>
        <w:t xml:space="preserve">В 2017 году  учреждениями культуры было проведено 9299 </w:t>
      </w:r>
      <w:proofErr w:type="gramStart"/>
      <w:r w:rsidRPr="00D92BA6">
        <w:rPr>
          <w:rFonts w:ascii="Times New Roman" w:hAnsi="Times New Roman" w:cs="Times New Roman"/>
          <w:bCs/>
          <w:sz w:val="24"/>
          <w:szCs w:val="24"/>
        </w:rPr>
        <w:t>культурно-массовых</w:t>
      </w:r>
      <w:proofErr w:type="gramEnd"/>
      <w:r w:rsidRPr="00D92BA6">
        <w:rPr>
          <w:rFonts w:ascii="Times New Roman" w:hAnsi="Times New Roman" w:cs="Times New Roman"/>
          <w:bCs/>
          <w:sz w:val="24"/>
          <w:szCs w:val="24"/>
        </w:rPr>
        <w:t xml:space="preserve"> мероприятия. В сравнении с 2016 годами количество мероприятий возросло на 133.</w:t>
      </w:r>
    </w:p>
    <w:p w:rsidR="00507970" w:rsidRPr="00D92BA6" w:rsidRDefault="00E66B16" w:rsidP="00507970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В сельских домах культуры и сельских клубах </w:t>
      </w:r>
      <w:r w:rsidR="00507970" w:rsidRPr="00D92BA6">
        <w:rPr>
          <w:rFonts w:ascii="Times New Roman" w:hAnsi="Times New Roman" w:cs="Times New Roman"/>
          <w:sz w:val="24"/>
          <w:szCs w:val="24"/>
        </w:rPr>
        <w:t xml:space="preserve">Стерлитамакского района действует 310 творческих объединений, </w:t>
      </w:r>
      <w:r w:rsidR="00507970" w:rsidRPr="00D92BA6">
        <w:rPr>
          <w:rFonts w:ascii="Times New Roman" w:hAnsi="Times New Roman" w:cs="Times New Roman"/>
          <w:bCs/>
          <w:sz w:val="24"/>
          <w:szCs w:val="24"/>
        </w:rPr>
        <w:t xml:space="preserve">185 клубных формирования, </w:t>
      </w:r>
      <w:r w:rsidR="00507970" w:rsidRPr="00D92BA6">
        <w:rPr>
          <w:rFonts w:ascii="Times New Roman" w:hAnsi="Times New Roman" w:cs="Times New Roman"/>
          <w:sz w:val="24"/>
          <w:szCs w:val="24"/>
        </w:rPr>
        <w:t xml:space="preserve"> из них 144 - для детей до 14 лет, 33 - для молодежи, 133- для людей среднего и старшего возраста. </w:t>
      </w:r>
    </w:p>
    <w:p w:rsidR="00507970" w:rsidRPr="00D92BA6" w:rsidRDefault="00507970" w:rsidP="00507970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92BA6">
        <w:rPr>
          <w:rFonts w:ascii="Times New Roman" w:hAnsi="Times New Roman" w:cs="Times New Roman"/>
          <w:bCs/>
          <w:sz w:val="24"/>
          <w:szCs w:val="24"/>
        </w:rPr>
        <w:t>Главными задачами работы всех творческих объединений является привлечение участников на добровольной основе в свободное от работы (учебы) время, приобщение населения к культурным традициям народов, проживающих на</w:t>
      </w:r>
      <w:r w:rsidR="00E66B16" w:rsidRPr="00D92BA6">
        <w:rPr>
          <w:rFonts w:ascii="Times New Roman" w:hAnsi="Times New Roman" w:cs="Times New Roman"/>
          <w:bCs/>
          <w:sz w:val="24"/>
          <w:szCs w:val="24"/>
        </w:rPr>
        <w:t xml:space="preserve"> территории республики</w:t>
      </w:r>
      <w:r w:rsidRPr="00D92BA6">
        <w:rPr>
          <w:rFonts w:ascii="Times New Roman" w:hAnsi="Times New Roman" w:cs="Times New Roman"/>
          <w:bCs/>
          <w:sz w:val="24"/>
          <w:szCs w:val="24"/>
        </w:rPr>
        <w:t xml:space="preserve">, содействие в приобретении знаний, умений и навыков в различных видах художественного творчества. </w:t>
      </w:r>
      <w:proofErr w:type="gramEnd"/>
    </w:p>
    <w:p w:rsidR="00507970" w:rsidRPr="00D92BA6" w:rsidRDefault="00E66B16" w:rsidP="0050797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На базах филиалов районного Дворца культуры работают «народные» и «образцовые» коллективы самодеятельного художественного творчества. </w:t>
      </w:r>
      <w:r w:rsidR="00507970" w:rsidRPr="00D92BA6">
        <w:rPr>
          <w:rFonts w:ascii="Times New Roman" w:hAnsi="Times New Roman" w:cs="Times New Roman"/>
          <w:sz w:val="24"/>
          <w:szCs w:val="24"/>
        </w:rPr>
        <w:t>Звание «Народный» имеют 13 коллективов, 4 – «Образцовый»</w:t>
      </w:r>
      <w:r w:rsidRPr="00D92BA6">
        <w:rPr>
          <w:rFonts w:ascii="Times New Roman" w:hAnsi="Times New Roman" w:cs="Times New Roman"/>
          <w:sz w:val="24"/>
          <w:szCs w:val="24"/>
        </w:rPr>
        <w:t>.</w:t>
      </w:r>
    </w:p>
    <w:p w:rsidR="00507970" w:rsidRPr="00D92BA6" w:rsidRDefault="00507970" w:rsidP="0050797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Девять  коллективов народного творчества имеют коллективы – спутники.</w:t>
      </w:r>
    </w:p>
    <w:p w:rsidR="00507970" w:rsidRPr="00D92BA6" w:rsidRDefault="00507970" w:rsidP="0050797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Народные коллективы посещают более 200 человек.</w:t>
      </w:r>
    </w:p>
    <w:p w:rsidR="00507970" w:rsidRPr="00D92BA6" w:rsidRDefault="00507970" w:rsidP="0050797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Коллективы – спутники - 111 человек.</w:t>
      </w:r>
    </w:p>
    <w:p w:rsidR="00507970" w:rsidRPr="00D92BA6" w:rsidRDefault="00507970" w:rsidP="005079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На базе сельских Домов культуры с. Николаевка и с. </w:t>
      </w:r>
      <w:proofErr w:type="gramStart"/>
      <w:r w:rsidRPr="00D92BA6">
        <w:rPr>
          <w:rFonts w:ascii="Times New Roman" w:hAnsi="Times New Roman" w:cs="Times New Roman"/>
          <w:sz w:val="24"/>
          <w:szCs w:val="24"/>
        </w:rPr>
        <w:t>Октябрьское</w:t>
      </w:r>
      <w:proofErr w:type="gramEnd"/>
      <w:r w:rsidRPr="00D92BA6">
        <w:rPr>
          <w:rFonts w:ascii="Times New Roman" w:hAnsi="Times New Roman" w:cs="Times New Roman"/>
          <w:sz w:val="24"/>
          <w:szCs w:val="24"/>
        </w:rPr>
        <w:t xml:space="preserve"> начали действовать новые танцевальные коллективы.</w:t>
      </w:r>
    </w:p>
    <w:p w:rsidR="00507970" w:rsidRPr="00D92BA6" w:rsidRDefault="00507970" w:rsidP="005079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lastRenderedPageBreak/>
        <w:t>Творческие ко</w:t>
      </w:r>
      <w:r w:rsidR="00E316C9" w:rsidRPr="00D92BA6">
        <w:rPr>
          <w:rFonts w:ascii="Times New Roman" w:hAnsi="Times New Roman" w:cs="Times New Roman"/>
          <w:sz w:val="24"/>
          <w:szCs w:val="24"/>
        </w:rPr>
        <w:t>ллективы</w:t>
      </w:r>
      <w:r w:rsidRPr="00D92BA6">
        <w:rPr>
          <w:rFonts w:ascii="Times New Roman" w:hAnsi="Times New Roman" w:cs="Times New Roman"/>
          <w:sz w:val="24"/>
          <w:szCs w:val="24"/>
        </w:rPr>
        <w:t xml:space="preserve"> постоянно принимают участие в конкурсах и фестивалях различного уровня. С каждым годом уровень исполнительского мастерства возрастает. Об этом свидетельствует количество призовых мест. Если в 2015 году было 4 </w:t>
      </w:r>
      <w:proofErr w:type="gramStart"/>
      <w:r w:rsidRPr="00D92BA6">
        <w:rPr>
          <w:rFonts w:ascii="Times New Roman" w:hAnsi="Times New Roman" w:cs="Times New Roman"/>
          <w:sz w:val="24"/>
          <w:szCs w:val="24"/>
        </w:rPr>
        <w:t>призовых</w:t>
      </w:r>
      <w:proofErr w:type="gramEnd"/>
      <w:r w:rsidRPr="00D92BA6">
        <w:rPr>
          <w:rFonts w:ascii="Times New Roman" w:hAnsi="Times New Roman" w:cs="Times New Roman"/>
          <w:sz w:val="24"/>
          <w:szCs w:val="24"/>
        </w:rPr>
        <w:t xml:space="preserve"> места, то в 2017 году уже 24 места. Хочется отметить достижения коллективов, которые являются востребованными не только в районе, но и республике:  летом Народный чувашский вокальный ансамбль «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Палан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» получил диплом 1 степени в Республиканском фестивале чувашской песни и танца «Салам» и стал участником Всероссийского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всечувашского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 праздника «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Акатуй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>» в г. Саратов.</w:t>
      </w:r>
    </w:p>
    <w:p w:rsidR="00507970" w:rsidRPr="00D92BA6" w:rsidRDefault="00507970" w:rsidP="005079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Достойно был представлен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Стерлитамаский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 район и на Республиканском конкурсе семейного народного творчества «Семья – моя крепость», который прошел в июне  2017 года в Караидельском районе.  Семья Гречко из д.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Золотоношка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 была награждена дипломом «Специальный приз жюри». </w:t>
      </w:r>
    </w:p>
    <w:p w:rsidR="00507970" w:rsidRPr="00D92BA6" w:rsidRDefault="00507970" w:rsidP="005079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В октябре в г. Стерлитамак прошел Республиканский фестиваль башкирских  фольклорных коллективов «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Ашкадар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тандары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>». Народный фольклорный ансамбль башкирской песни «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Юрматы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» получил Диплом Лауреата 3 степени. </w:t>
      </w:r>
    </w:p>
    <w:p w:rsidR="00507970" w:rsidRPr="00D92BA6" w:rsidRDefault="00507970" w:rsidP="005079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Возросло мастерство Н</w:t>
      </w:r>
      <w:r w:rsidR="00E316C9" w:rsidRPr="00D92BA6">
        <w:rPr>
          <w:rFonts w:ascii="Times New Roman" w:hAnsi="Times New Roman" w:cs="Times New Roman"/>
          <w:sz w:val="24"/>
          <w:szCs w:val="24"/>
        </w:rPr>
        <w:t>ародного ансамбля танца «</w:t>
      </w:r>
      <w:proofErr w:type="spellStart"/>
      <w:r w:rsidR="00E316C9" w:rsidRPr="00D92BA6">
        <w:rPr>
          <w:rFonts w:ascii="Times New Roman" w:hAnsi="Times New Roman" w:cs="Times New Roman"/>
          <w:sz w:val="24"/>
          <w:szCs w:val="24"/>
        </w:rPr>
        <w:t>Миляш</w:t>
      </w:r>
      <w:proofErr w:type="spellEnd"/>
      <w:r w:rsidR="00E316C9" w:rsidRPr="00D92BA6">
        <w:rPr>
          <w:rFonts w:ascii="Times New Roman" w:hAnsi="Times New Roman" w:cs="Times New Roman"/>
          <w:sz w:val="24"/>
          <w:szCs w:val="24"/>
        </w:rPr>
        <w:t>»</w:t>
      </w:r>
      <w:r w:rsidRPr="00D92BA6">
        <w:rPr>
          <w:rFonts w:ascii="Times New Roman" w:hAnsi="Times New Roman" w:cs="Times New Roman"/>
          <w:sz w:val="24"/>
          <w:szCs w:val="24"/>
        </w:rPr>
        <w:t xml:space="preserve">. Они получили диплом Лауреата 1 степени на Республиканском конкурсе хореографических коллективов «Я танцую» и диплом Лауреата 2 степени Регионального конкурса детского и юношеского самодеятельного творчества «Планета детства». </w:t>
      </w:r>
    </w:p>
    <w:p w:rsidR="00507970" w:rsidRPr="00D92BA6" w:rsidRDefault="00507970" w:rsidP="00D408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Народный фольклорно-этнографический коллектив мордовской песни «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Вастома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» принял участие во </w:t>
      </w:r>
      <w:r w:rsidRPr="00D92BA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92BA6">
        <w:rPr>
          <w:rFonts w:ascii="Times New Roman" w:hAnsi="Times New Roman" w:cs="Times New Roman"/>
          <w:sz w:val="24"/>
          <w:szCs w:val="24"/>
        </w:rPr>
        <w:t xml:space="preserve"> Межрегиональном фестивале-лаборатории русского фольклора «Народный календарь» и стал обладателем диплома Лауреата 3 степени.</w:t>
      </w:r>
    </w:p>
    <w:p w:rsidR="00507970" w:rsidRPr="00D92BA6" w:rsidRDefault="00507970" w:rsidP="00D408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Самые высокие награды были получены Образцовым ансамблем народных инструментов «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Наумовские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 ложкари». Диплом и Кубок Лауреата 1 степени на Межрегиональном фестивале-конкурсе детского и юношеского творчества «Ритмы весны» в г. Казань и Гран-при республиканского фестиваля детского и юношеского творчества «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Йэйгор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507970" w:rsidRPr="00D92BA6" w:rsidRDefault="00507970" w:rsidP="00D408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Приятно отметить, что наши коллективы являются участниками  республиканских  концертов и мероприятий. Так,  4 ноября, Образцовый ансамбль народных инструментов «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Наумовские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 ложкари» и Народный ансамбль украинской песни «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Зоряний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св</w:t>
      </w:r>
      <w:proofErr w:type="gramStart"/>
      <w:r w:rsidRPr="00D92BA6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Pr="00D92BA6">
        <w:rPr>
          <w:rFonts w:ascii="Times New Roman" w:hAnsi="Times New Roman" w:cs="Times New Roman"/>
          <w:sz w:val="24"/>
          <w:szCs w:val="24"/>
        </w:rPr>
        <w:t>т» приняли участие в правительственном концерте, посвященном Дню народного единства.</w:t>
      </w:r>
    </w:p>
    <w:p w:rsidR="00507970" w:rsidRPr="00D92BA6" w:rsidRDefault="00507970" w:rsidP="00507970">
      <w:pPr>
        <w:widowControl w:val="0"/>
        <w:tabs>
          <w:tab w:val="left" w:pos="289"/>
        </w:tabs>
        <w:spacing w:after="0" w:line="360" w:lineRule="auto"/>
        <w:ind w:left="-142" w:firstLine="851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Анализируя деятельность, степень участия в конкурсах и качество выступления творческих коллективов, можно сделать вывод, что в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Стерлитамакском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 районе наибольшей популярностью среди детей и молодежи пользуется вокальный (эстрадный) и хореографический   жанры. </w:t>
      </w:r>
    </w:p>
    <w:p w:rsidR="00507970" w:rsidRPr="00D92BA6" w:rsidRDefault="00507970" w:rsidP="00507970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lastRenderedPageBreak/>
        <w:t xml:space="preserve">С целью привлечения и приобщения к развитию народного фольклора среди детей и молодежи, стало проведение в районе конкурса детского и юношеского народного творчества «Родники». </w:t>
      </w:r>
    </w:p>
    <w:p w:rsidR="00507970" w:rsidRPr="00D92BA6" w:rsidRDefault="00F76DA4" w:rsidP="00F76DA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2BA6">
        <w:rPr>
          <w:rFonts w:ascii="Times New Roman" w:hAnsi="Times New Roman" w:cs="Times New Roman"/>
          <w:b/>
          <w:sz w:val="24"/>
          <w:szCs w:val="24"/>
        </w:rPr>
        <w:t>Экология</w:t>
      </w:r>
    </w:p>
    <w:p w:rsidR="00507970" w:rsidRPr="00D92BA6" w:rsidRDefault="00507970" w:rsidP="005079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2017 год в соответствии с указом президента Российской Федерации был объявлен Годом экологии. С целью воспитания у детей и молодежи гражданской позиции и ответственного отношения к среде обитания культработники присоединились к осуществлению данного проекта.</w:t>
      </w:r>
    </w:p>
    <w:p w:rsidR="00507970" w:rsidRPr="00D92BA6" w:rsidRDefault="00507970" w:rsidP="0050797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2BA6">
        <w:rPr>
          <w:rFonts w:ascii="Times New Roman" w:hAnsi="Times New Roman" w:cs="Times New Roman"/>
          <w:color w:val="000000"/>
          <w:sz w:val="24"/>
          <w:szCs w:val="24"/>
        </w:rPr>
        <w:t>Учреждения культуры Стерлитамакского района провели в течение года 417 различных по форме мероприятий, которые посетили 10979 жителей.</w:t>
      </w:r>
    </w:p>
    <w:p w:rsidR="00507970" w:rsidRPr="00D92BA6" w:rsidRDefault="00507970" w:rsidP="005079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В течение года во всех сельских Домах культуры были организованы различные акции, участие в субботниках по очистке территории сел и деревень, облагораживанию памятников и обелисков, озеленению территорий.</w:t>
      </w:r>
    </w:p>
    <w:p w:rsidR="00507970" w:rsidRPr="00D92BA6" w:rsidRDefault="00507970" w:rsidP="005079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2BA6">
        <w:rPr>
          <w:rFonts w:ascii="Times New Roman" w:hAnsi="Times New Roman" w:cs="Times New Roman"/>
          <w:sz w:val="24"/>
          <w:szCs w:val="24"/>
        </w:rPr>
        <w:t>Среди мероприятий, посвященных Году экологии, культработники использовали различные формы: экологические часы, конкурсы, викторины, игры, экскурсии.</w:t>
      </w:r>
      <w:proofErr w:type="gramEnd"/>
      <w:r w:rsidRPr="00D92BA6">
        <w:rPr>
          <w:rFonts w:ascii="Times New Roman" w:hAnsi="Times New Roman" w:cs="Times New Roman"/>
          <w:sz w:val="24"/>
          <w:szCs w:val="24"/>
        </w:rPr>
        <w:t xml:space="preserve"> Хочется отметить такие мероприятия, как «Экологическая игра «Животные нашего края» в СДК с. Новое Барятино, Медиа-путешествие «Знакомимся с Красной книгой» и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Брейн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 – ринг «Экологический калейдоскоп» во Дворце культуры с. Рощинский, экологическая игра «Береги свой край» и викторина «Живые символы России» в СДК с.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В.Услы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>, игра «Экологическая ромашка» в СК с. Услыбаш, экологическое путешествие «</w:t>
      </w:r>
      <w:proofErr w:type="gramStart"/>
      <w:r w:rsidRPr="00D92BA6">
        <w:rPr>
          <w:rFonts w:ascii="Times New Roman" w:hAnsi="Times New Roman" w:cs="Times New Roman"/>
          <w:sz w:val="24"/>
          <w:szCs w:val="24"/>
        </w:rPr>
        <w:t>Знай</w:t>
      </w:r>
      <w:proofErr w:type="gramEnd"/>
      <w:r w:rsidRPr="00D92BA6">
        <w:rPr>
          <w:rFonts w:ascii="Times New Roman" w:hAnsi="Times New Roman" w:cs="Times New Roman"/>
          <w:sz w:val="24"/>
          <w:szCs w:val="24"/>
        </w:rPr>
        <w:t xml:space="preserve"> свой край и береги его» </w:t>
      </w:r>
      <w:proofErr w:type="gramStart"/>
      <w:r w:rsidRPr="00D92BA6">
        <w:rPr>
          <w:rFonts w:ascii="Times New Roman" w:hAnsi="Times New Roman" w:cs="Times New Roman"/>
          <w:sz w:val="24"/>
          <w:szCs w:val="24"/>
        </w:rPr>
        <w:t xml:space="preserve">в СДК с. Новый Краснояр, игровая программа «Рыбы, птицы и звери» в СДК с.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Тюрюшля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, Викторина «Лекарственные растения Башкирии» в СДК с.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Преображеновка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>, Экологический праздник «День Земли» в СДК Нововасильевка, Час природы «У природы есть друзья - это мы, и ты, и я» в СДК с. Первомайский.</w:t>
      </w:r>
      <w:proofErr w:type="gramEnd"/>
    </w:p>
    <w:p w:rsidR="00507970" w:rsidRPr="00D92BA6" w:rsidRDefault="00507970" w:rsidP="005079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В течение года в клубах и домах культуры с. Верхние Услы, Чуртан, Кармаскалы, Ново-Васильевка, Максимовка, Покровка, </w:t>
      </w:r>
      <w:proofErr w:type="gramStart"/>
      <w:r w:rsidRPr="00D92BA6">
        <w:rPr>
          <w:rFonts w:ascii="Times New Roman" w:hAnsi="Times New Roman" w:cs="Times New Roman"/>
          <w:sz w:val="24"/>
          <w:szCs w:val="24"/>
        </w:rPr>
        <w:t>Первомайский</w:t>
      </w:r>
      <w:proofErr w:type="gramEnd"/>
      <w:r w:rsidRPr="00D92BA6">
        <w:rPr>
          <w:rFonts w:ascii="Times New Roman" w:hAnsi="Times New Roman" w:cs="Times New Roman"/>
          <w:sz w:val="24"/>
          <w:szCs w:val="24"/>
        </w:rPr>
        <w:t xml:space="preserve"> работали мастерские по изготовлению кормушек для птиц.</w:t>
      </w:r>
    </w:p>
    <w:p w:rsidR="00507970" w:rsidRPr="00D92BA6" w:rsidRDefault="00507970" w:rsidP="0050797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Особо хочется отметить такую форму работы по экологической пропаганде как театрализованные представления. </w:t>
      </w:r>
      <w:proofErr w:type="gramStart"/>
      <w:r w:rsidRPr="00D92BA6">
        <w:rPr>
          <w:rFonts w:ascii="Times New Roman" w:hAnsi="Times New Roman" w:cs="Times New Roman"/>
          <w:sz w:val="24"/>
          <w:szCs w:val="24"/>
        </w:rPr>
        <w:t xml:space="preserve">И здесь необходимо отметить Экологические сказки  </w:t>
      </w:r>
      <w:r w:rsidRPr="00D92BA6">
        <w:rPr>
          <w:rFonts w:ascii="Times New Roman" w:hAnsi="Times New Roman" w:cs="Times New Roman"/>
          <w:bCs/>
          <w:sz w:val="24"/>
          <w:szCs w:val="24"/>
        </w:rPr>
        <w:t xml:space="preserve">«Лесная аптека на службе человека» (СДК с. Кармаскалы), «Не дадим в обиду лес» (СДК с. </w:t>
      </w:r>
      <w:proofErr w:type="spellStart"/>
      <w:r w:rsidRPr="00D92BA6">
        <w:rPr>
          <w:rFonts w:ascii="Times New Roman" w:hAnsi="Times New Roman" w:cs="Times New Roman"/>
          <w:bCs/>
          <w:sz w:val="24"/>
          <w:szCs w:val="24"/>
        </w:rPr>
        <w:t>Тюрюшля</w:t>
      </w:r>
      <w:proofErr w:type="spellEnd"/>
      <w:r w:rsidRPr="00D92BA6">
        <w:rPr>
          <w:rFonts w:ascii="Times New Roman" w:hAnsi="Times New Roman" w:cs="Times New Roman"/>
          <w:bCs/>
          <w:sz w:val="24"/>
          <w:szCs w:val="24"/>
        </w:rPr>
        <w:t>)</w:t>
      </w:r>
      <w:r w:rsidRPr="00D92BA6">
        <w:rPr>
          <w:rFonts w:ascii="Times New Roman" w:hAnsi="Times New Roman" w:cs="Times New Roman"/>
          <w:sz w:val="24"/>
          <w:szCs w:val="24"/>
        </w:rPr>
        <w:t>, «Репка на новый лад» (СДК с. Первомайское), «Новая сказка о гадком утенке» (ДК с. Рощинский), сказка – экспромт «Знатоки природы» (СДК с. Ново-Васильевка), театрализованное представление «Земля будет жить!»</w:t>
      </w:r>
      <w:proofErr w:type="gramEnd"/>
      <w:r w:rsidRPr="00D92BA6">
        <w:rPr>
          <w:rFonts w:ascii="Times New Roman" w:hAnsi="Times New Roman" w:cs="Times New Roman"/>
          <w:sz w:val="24"/>
          <w:szCs w:val="24"/>
        </w:rPr>
        <w:t xml:space="preserve"> (СДК с. Новое Барятино).</w:t>
      </w:r>
    </w:p>
    <w:p w:rsidR="00507970" w:rsidRPr="00D92BA6" w:rsidRDefault="00507970" w:rsidP="00BE2437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2BA6">
        <w:rPr>
          <w:rFonts w:ascii="Times New Roman" w:hAnsi="Times New Roman" w:cs="Times New Roman"/>
          <w:b/>
          <w:sz w:val="24"/>
          <w:szCs w:val="24"/>
        </w:rPr>
        <w:t>Охрана труда в МБУК «СРДК» за 2017 год</w:t>
      </w:r>
    </w:p>
    <w:p w:rsidR="00507970" w:rsidRPr="00D92BA6" w:rsidRDefault="00507970" w:rsidP="00E316C9">
      <w:pPr>
        <w:pStyle w:val="a4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В 2017 году были проведены следующие мероприятия в области охраны труда:</w:t>
      </w:r>
    </w:p>
    <w:p w:rsidR="00507970" w:rsidRPr="00D92BA6" w:rsidRDefault="00507970" w:rsidP="00E316C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="00E316C9" w:rsidRPr="00D92BA6">
        <w:rPr>
          <w:rFonts w:ascii="Times New Roman" w:hAnsi="Times New Roman" w:cs="Times New Roman"/>
          <w:sz w:val="24"/>
          <w:szCs w:val="24"/>
        </w:rPr>
        <w:t>Из Фонда социального страхования было потрачено</w:t>
      </w:r>
      <w:r w:rsidRPr="00D92B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92BA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92BA6">
        <w:rPr>
          <w:rFonts w:ascii="Times New Roman" w:hAnsi="Times New Roman" w:cs="Times New Roman"/>
          <w:sz w:val="24"/>
          <w:szCs w:val="24"/>
        </w:rPr>
        <w:t>:</w:t>
      </w:r>
    </w:p>
    <w:p w:rsidR="00507970" w:rsidRPr="00D92BA6" w:rsidRDefault="00507970" w:rsidP="00E316C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Pr="00D92BA6">
        <w:rPr>
          <w:rFonts w:ascii="Times New Roman" w:hAnsi="Times New Roman" w:cs="Times New Roman"/>
          <w:sz w:val="24"/>
          <w:szCs w:val="24"/>
        </w:rPr>
        <w:t>Обучение по охране</w:t>
      </w:r>
      <w:proofErr w:type="gramEnd"/>
      <w:r w:rsidRPr="00D92BA6">
        <w:rPr>
          <w:rFonts w:ascii="Times New Roman" w:hAnsi="Times New Roman" w:cs="Times New Roman"/>
          <w:sz w:val="24"/>
          <w:szCs w:val="24"/>
        </w:rPr>
        <w:t xml:space="preserve"> труда и пожарной безопасности в учебном центре с выдачей удостоверения  6  человек  (8561 рублей);</w:t>
      </w:r>
    </w:p>
    <w:p w:rsidR="00507970" w:rsidRPr="00D92BA6" w:rsidRDefault="00507970" w:rsidP="00E316C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 -  Также за счет  Фонда социального страхования для ремонтной бригады была приобретена спец. одежда (7000 рублей);</w:t>
      </w:r>
    </w:p>
    <w:p w:rsidR="00507970" w:rsidRPr="00D92BA6" w:rsidRDefault="00507970" w:rsidP="00E316C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2. Организация и проведение периодического медицинского осмотра работников  МБУК «СРДК»   (67 человек на сумму 107,330 рублей);</w:t>
      </w:r>
    </w:p>
    <w:p w:rsidR="00507970" w:rsidRPr="00D92BA6" w:rsidRDefault="00F76DA4" w:rsidP="00E316C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3</w:t>
      </w:r>
      <w:r w:rsidR="00507970" w:rsidRPr="00D92BA6">
        <w:rPr>
          <w:rFonts w:ascii="Times New Roman" w:hAnsi="Times New Roman" w:cs="Times New Roman"/>
          <w:sz w:val="24"/>
          <w:szCs w:val="24"/>
        </w:rPr>
        <w:t>. Обучение по электробезопасности  (3 человека) и по эксплуатации тепловых энергоустановок  (2 человека)  на сумму 25000 рублей;</w:t>
      </w:r>
    </w:p>
    <w:p w:rsidR="00F76DA4" w:rsidRPr="00D92BA6" w:rsidRDefault="00F76DA4" w:rsidP="00F76DA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4. Организация и  проведение ежегодного </w:t>
      </w:r>
      <w:proofErr w:type="gramStart"/>
      <w:r w:rsidRPr="00D92BA6">
        <w:rPr>
          <w:rFonts w:ascii="Times New Roman" w:hAnsi="Times New Roman" w:cs="Times New Roman"/>
          <w:sz w:val="24"/>
          <w:szCs w:val="24"/>
        </w:rPr>
        <w:t>обучения работников по охране</w:t>
      </w:r>
      <w:proofErr w:type="gramEnd"/>
      <w:r w:rsidRPr="00D92BA6">
        <w:rPr>
          <w:rFonts w:ascii="Times New Roman" w:hAnsi="Times New Roman" w:cs="Times New Roman"/>
          <w:sz w:val="24"/>
          <w:szCs w:val="24"/>
        </w:rPr>
        <w:t xml:space="preserve"> труда и пожарной безопасности  (68 человек).</w:t>
      </w:r>
    </w:p>
    <w:p w:rsidR="00507970" w:rsidRPr="00D92BA6" w:rsidRDefault="00507970" w:rsidP="00E316C9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2090" w:rsidRPr="00D92BA6" w:rsidRDefault="00F32090" w:rsidP="00B72EFF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b/>
          <w:sz w:val="24"/>
          <w:szCs w:val="24"/>
        </w:rPr>
        <w:t>Пожарная безопасность СДК и СК  2017 г</w:t>
      </w:r>
      <w:r w:rsidRPr="00D92B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32090" w:rsidRPr="00D92BA6" w:rsidRDefault="00F32090" w:rsidP="00B72EF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Разработано планов эвакуации людей при пожаре в количестве  22 шт. на сумму  97 500 руб.</w:t>
      </w:r>
    </w:p>
    <w:p w:rsidR="00F32090" w:rsidRPr="00D92BA6" w:rsidRDefault="00F32090" w:rsidP="00B72EF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Проведение замера сопротивления изоляции электропроводки и заземляющих устройств в 35 клубах  на сумму 76 220,26руб.</w:t>
      </w:r>
    </w:p>
    <w:p w:rsidR="00F32090" w:rsidRPr="00D92BA6" w:rsidRDefault="00F32090" w:rsidP="00B72EF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Обучение обслуживающего персонала пожарно-техническому минимуму  во всех действующих клубах.</w:t>
      </w:r>
    </w:p>
    <w:p w:rsidR="00F32090" w:rsidRPr="00D92BA6" w:rsidRDefault="00F32090" w:rsidP="00B72EF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Проверка технического состояния дымоходов на сумму 11 200 руб.</w:t>
      </w:r>
    </w:p>
    <w:p w:rsidR="00F32090" w:rsidRPr="00D92BA6" w:rsidRDefault="00F32090" w:rsidP="00B72EF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Зарядка  огнетушителей 136 шт.  на сумму 32 998 руб.</w:t>
      </w:r>
    </w:p>
    <w:p w:rsidR="00F32090" w:rsidRPr="00D92BA6" w:rsidRDefault="00F32090" w:rsidP="00B72EF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Проведено испытание средств защиты (диэлектрические перчатки)  на сумму 6 066 руб.</w:t>
      </w:r>
    </w:p>
    <w:p w:rsidR="00F32090" w:rsidRPr="00D92BA6" w:rsidRDefault="00F32090" w:rsidP="00B72EF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Проведена проверка противопожарного водопровода в МБУК СРДК на сумму 15 000 руб.</w:t>
      </w:r>
    </w:p>
    <w:p w:rsidR="00F76DA4" w:rsidRPr="00D92BA6" w:rsidRDefault="00F76DA4" w:rsidP="00F76D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2BA6">
        <w:rPr>
          <w:rFonts w:ascii="Times New Roman" w:hAnsi="Times New Roman" w:cs="Times New Roman"/>
          <w:b/>
          <w:sz w:val="24"/>
          <w:szCs w:val="24"/>
        </w:rPr>
        <w:t>Отчет по энергосбережению</w:t>
      </w:r>
    </w:p>
    <w:p w:rsidR="00F76DA4" w:rsidRPr="00D92BA6" w:rsidRDefault="00F76DA4" w:rsidP="00F76D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2BA6">
        <w:rPr>
          <w:rFonts w:ascii="Times New Roman" w:hAnsi="Times New Roman" w:cs="Times New Roman"/>
          <w:b/>
          <w:sz w:val="24"/>
          <w:szCs w:val="24"/>
        </w:rPr>
        <w:t>культурно-досуговых учреждений за 2017г.</w:t>
      </w:r>
    </w:p>
    <w:p w:rsidR="00F76DA4" w:rsidRPr="00D92BA6" w:rsidRDefault="00F76DA4" w:rsidP="00F76DA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76DA4" w:rsidRPr="00D92BA6" w:rsidRDefault="00F76DA4" w:rsidP="00F76DA4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Замена электросчетчиков  2 </w:t>
      </w:r>
      <w:proofErr w:type="spellStart"/>
      <w:proofErr w:type="gramStart"/>
      <w:r w:rsidRPr="00D92BA6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Pr="00D92BA6">
        <w:rPr>
          <w:rFonts w:ascii="Times New Roman" w:hAnsi="Times New Roman" w:cs="Times New Roman"/>
          <w:sz w:val="24"/>
          <w:szCs w:val="24"/>
        </w:rPr>
        <w:t xml:space="preserve"> на сумму 7 870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руб</w:t>
      </w:r>
      <w:proofErr w:type="spellEnd"/>
    </w:p>
    <w:p w:rsidR="00F76DA4" w:rsidRPr="00D92BA6" w:rsidRDefault="00F76DA4" w:rsidP="00F76DA4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Замена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электопроводки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, лампочек на </w:t>
      </w:r>
      <w:proofErr w:type="gramStart"/>
      <w:r w:rsidRPr="00D92BA6">
        <w:rPr>
          <w:rFonts w:ascii="Times New Roman" w:hAnsi="Times New Roman" w:cs="Times New Roman"/>
          <w:sz w:val="24"/>
          <w:szCs w:val="24"/>
        </w:rPr>
        <w:t>энергосберегающие</w:t>
      </w:r>
      <w:proofErr w:type="gramEnd"/>
      <w:r w:rsidRPr="00D92BA6">
        <w:rPr>
          <w:rFonts w:ascii="Times New Roman" w:hAnsi="Times New Roman" w:cs="Times New Roman"/>
          <w:sz w:val="24"/>
          <w:szCs w:val="24"/>
        </w:rPr>
        <w:t xml:space="preserve">, замена светильников на энергосберегающие,  установка конвекторов – всего         </w:t>
      </w:r>
    </w:p>
    <w:p w:rsidR="00F76DA4" w:rsidRPr="00D92BA6" w:rsidRDefault="00F76DA4" w:rsidP="00F76DA4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на общую сумму 145 626 руб.</w:t>
      </w:r>
    </w:p>
    <w:p w:rsidR="00F76DA4" w:rsidRPr="00D92BA6" w:rsidRDefault="00F76DA4" w:rsidP="00F76DA4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Замена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электрокотла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 в СДК </w:t>
      </w:r>
      <w:proofErr w:type="gramStart"/>
      <w:r w:rsidRPr="00D92BA6">
        <w:rPr>
          <w:rFonts w:ascii="Times New Roman" w:hAnsi="Times New Roman" w:cs="Times New Roman"/>
          <w:sz w:val="24"/>
          <w:szCs w:val="24"/>
        </w:rPr>
        <w:t>Мариинский</w:t>
      </w:r>
      <w:proofErr w:type="gramEnd"/>
      <w:r w:rsidRPr="00D92BA6">
        <w:rPr>
          <w:rFonts w:ascii="Times New Roman" w:hAnsi="Times New Roman" w:cs="Times New Roman"/>
          <w:sz w:val="24"/>
          <w:szCs w:val="24"/>
        </w:rPr>
        <w:t xml:space="preserve">   (экономия средств)</w:t>
      </w:r>
    </w:p>
    <w:p w:rsidR="00F76DA4" w:rsidRPr="00D92BA6" w:rsidRDefault="00F76DA4" w:rsidP="00F76DA4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Приобретены энергосберегающие электроплиты в количестве 45 </w:t>
      </w:r>
      <w:proofErr w:type="spellStart"/>
      <w:proofErr w:type="gramStart"/>
      <w:r w:rsidRPr="00D92BA6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Pr="00D92BA6">
        <w:rPr>
          <w:rFonts w:ascii="Times New Roman" w:hAnsi="Times New Roman" w:cs="Times New Roman"/>
          <w:sz w:val="24"/>
          <w:szCs w:val="24"/>
        </w:rPr>
        <w:t>, на сумму 150 000 руб.</w:t>
      </w:r>
    </w:p>
    <w:p w:rsidR="00F32090" w:rsidRDefault="00F32090" w:rsidP="00507970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2BA6" w:rsidRPr="00D92BA6" w:rsidRDefault="00D92BA6" w:rsidP="00507970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2090" w:rsidRPr="00D92BA6" w:rsidRDefault="00F32090" w:rsidP="00F320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2BA6">
        <w:rPr>
          <w:rFonts w:ascii="Times New Roman" w:hAnsi="Times New Roman" w:cs="Times New Roman"/>
          <w:b/>
          <w:sz w:val="24"/>
          <w:szCs w:val="24"/>
        </w:rPr>
        <w:lastRenderedPageBreak/>
        <w:t>Информация о ремонтной бригаде</w:t>
      </w:r>
    </w:p>
    <w:p w:rsidR="00F32090" w:rsidRPr="00D92BA6" w:rsidRDefault="00F32090" w:rsidP="00F32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ab/>
        <w:t>Уважаемы коллеги! Хочу особо отметить работу ремонтной бригады МКУ «Центр бухгалтерского учета». Специалистами бригады проведено большое количество  работы за 2017 год:</w:t>
      </w:r>
    </w:p>
    <w:p w:rsidR="00F32090" w:rsidRPr="00D92BA6" w:rsidRDefault="00F32090" w:rsidP="00F32090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ремонт мягкой кровли здания СДК с.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Золотоношка</w:t>
      </w:r>
      <w:proofErr w:type="spellEnd"/>
    </w:p>
    <w:p w:rsidR="00F32090" w:rsidRPr="00D92BA6" w:rsidRDefault="00F32090" w:rsidP="00F32090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ремонт крыши здания СДК с.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Рязановка</w:t>
      </w:r>
      <w:proofErr w:type="spellEnd"/>
    </w:p>
    <w:p w:rsidR="00F32090" w:rsidRPr="00D92BA6" w:rsidRDefault="00F32090" w:rsidP="00F32090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ревизия и ремонт отопительных систем зданий</w:t>
      </w:r>
    </w:p>
    <w:p w:rsidR="00F32090" w:rsidRPr="00D92BA6" w:rsidRDefault="00F32090" w:rsidP="00F32090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ремонт электропроводки, замена светильника</w:t>
      </w:r>
    </w:p>
    <w:p w:rsidR="00F32090" w:rsidRPr="00D92BA6" w:rsidRDefault="00F32090" w:rsidP="00F32090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ремонт дверей, оконных блоков СДК, СК</w:t>
      </w:r>
    </w:p>
    <w:p w:rsidR="00F32090" w:rsidRPr="00D92BA6" w:rsidRDefault="00F32090" w:rsidP="00F32090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устройство полов сцены в СМФК </w:t>
      </w:r>
      <w:proofErr w:type="gramStart"/>
      <w:r w:rsidRPr="00D92BA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92BA6">
        <w:rPr>
          <w:rFonts w:ascii="Times New Roman" w:hAnsi="Times New Roman" w:cs="Times New Roman"/>
          <w:sz w:val="24"/>
          <w:szCs w:val="24"/>
        </w:rPr>
        <w:t>. Октябрьское, ДШИ с. Наумовка.</w:t>
      </w:r>
    </w:p>
    <w:p w:rsidR="00F32090" w:rsidRPr="00D92BA6" w:rsidRDefault="00F32090" w:rsidP="00F32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92BA6">
        <w:rPr>
          <w:rFonts w:ascii="Times New Roman" w:hAnsi="Times New Roman" w:cs="Times New Roman"/>
          <w:sz w:val="24"/>
          <w:szCs w:val="24"/>
        </w:rPr>
        <w:t xml:space="preserve">Большие работы были проведены в СМФК с. Наумовка,                    СДК с. Первомайский, СК с.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Кучербаево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, СДК с. Н. Барятино,                       СДК с. Н. Васильевка, СК с. Юрактау, СК с.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Преображеновка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,                        СДК с. Аючево, СДК с. В. Услы, СДК с. Кармаскалы, СДК с. Максимовка, СДК с.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Айгулево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>, СДК с. Садовка, СК с. Мариинский.</w:t>
      </w:r>
      <w:proofErr w:type="gramEnd"/>
    </w:p>
    <w:p w:rsidR="00F32090" w:rsidRPr="00D92BA6" w:rsidRDefault="00F32090" w:rsidP="00F32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ab/>
        <w:t>Сегодня ремонтная бригада является неотъемлемой частью в подготовке и проведении районных, республиканских, межрегиональных мероприятий.</w:t>
      </w:r>
    </w:p>
    <w:p w:rsidR="00F32090" w:rsidRPr="00D92BA6" w:rsidRDefault="00F32090" w:rsidP="00F32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ab/>
        <w:t>Труд работников бригады был высоко отмечен Полномочным представительством Республики Башкортостан при президенте Российской Федерации за отличную работу в рамках подготовки народного праздника «Сабантуй - 2017» в городе Москва, где Республику Башкортостан представил муниципальный район Стерлитамакский район.</w:t>
      </w:r>
    </w:p>
    <w:p w:rsidR="00D92BA6" w:rsidRPr="00D92BA6" w:rsidRDefault="00D92BA6" w:rsidP="00F32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2BA6" w:rsidRPr="00D92BA6" w:rsidRDefault="00D92BA6" w:rsidP="00D92BA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92BA6">
        <w:rPr>
          <w:rFonts w:ascii="Times New Roman" w:eastAsia="Calibri" w:hAnsi="Times New Roman" w:cs="Times New Roman"/>
          <w:b/>
          <w:sz w:val="24"/>
          <w:szCs w:val="24"/>
        </w:rPr>
        <w:t>Укрепление материально-технической базы учреждений культуры</w:t>
      </w:r>
    </w:p>
    <w:p w:rsidR="00D92BA6" w:rsidRPr="00D92BA6" w:rsidRDefault="00D92BA6" w:rsidP="00D92BA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92BA6">
        <w:rPr>
          <w:rFonts w:ascii="Times New Roman" w:eastAsia="Calibri" w:hAnsi="Times New Roman" w:cs="Times New Roman"/>
          <w:b/>
          <w:sz w:val="24"/>
          <w:szCs w:val="24"/>
        </w:rPr>
        <w:t>Стерлитамакского района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92BA6">
        <w:rPr>
          <w:rFonts w:ascii="Times New Roman" w:eastAsia="Calibri" w:hAnsi="Times New Roman" w:cs="Times New Roman"/>
          <w:b/>
          <w:sz w:val="24"/>
          <w:szCs w:val="24"/>
        </w:rPr>
        <w:t xml:space="preserve">2017 г.  </w:t>
      </w:r>
    </w:p>
    <w:tbl>
      <w:tblPr>
        <w:tblStyle w:val="ac"/>
        <w:tblW w:w="0" w:type="auto"/>
        <w:tblInd w:w="0" w:type="dxa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D92BA6" w:rsidRPr="00D92BA6" w:rsidTr="00D92BA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Средства районного бюджета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Сумма</w:t>
            </w:r>
          </w:p>
        </w:tc>
      </w:tr>
      <w:tr w:rsidR="00D92BA6" w:rsidRPr="00D92BA6" w:rsidTr="00D92BA6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 xml:space="preserve">СДК </w:t>
            </w:r>
            <w:proofErr w:type="gramStart"/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proofErr w:type="gramEnd"/>
            <w:r w:rsidRPr="00D92BA6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gramStart"/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Покровка</w:t>
            </w:r>
            <w:proofErr w:type="gramEnd"/>
            <w:r w:rsidRPr="00D92BA6">
              <w:rPr>
                <w:rFonts w:ascii="Times New Roman" w:hAnsi="Times New Roman"/>
                <w:sz w:val="24"/>
                <w:szCs w:val="24"/>
              </w:rPr>
              <w:t xml:space="preserve"> (ремонт системы отопления)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282 тыс. руб.</w:t>
            </w:r>
          </w:p>
        </w:tc>
      </w:tr>
      <w:tr w:rsidR="00D92BA6" w:rsidRPr="00D92BA6" w:rsidTr="00D92B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BA6" w:rsidRPr="00D92BA6" w:rsidRDefault="00D92BA6" w:rsidP="00D92B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 xml:space="preserve">СК д. </w:t>
            </w:r>
            <w:proofErr w:type="spellStart"/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Кучербаево</w:t>
            </w:r>
            <w:proofErr w:type="spellEnd"/>
            <w:r w:rsidRPr="00D92BA6">
              <w:rPr>
                <w:rFonts w:ascii="Times New Roman" w:hAnsi="Times New Roman"/>
                <w:sz w:val="24"/>
                <w:szCs w:val="24"/>
              </w:rPr>
              <w:t xml:space="preserve"> (ремонт кровли)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192 тыс. руб.</w:t>
            </w:r>
          </w:p>
        </w:tc>
      </w:tr>
      <w:tr w:rsidR="00D92BA6" w:rsidRPr="00D92BA6" w:rsidTr="00D92B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BA6" w:rsidRPr="00D92BA6" w:rsidRDefault="00D92BA6" w:rsidP="00D92B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 xml:space="preserve">СДК </w:t>
            </w:r>
            <w:proofErr w:type="gramStart"/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proofErr w:type="gramEnd"/>
            <w:r w:rsidRPr="00D92BA6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gramStart"/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Новая</w:t>
            </w:r>
            <w:proofErr w:type="gramEnd"/>
            <w:r w:rsidRPr="00D92BA6">
              <w:rPr>
                <w:rFonts w:ascii="Times New Roman" w:hAnsi="Times New Roman"/>
                <w:b/>
                <w:sz w:val="24"/>
                <w:szCs w:val="24"/>
              </w:rPr>
              <w:t xml:space="preserve"> Васильевка</w:t>
            </w:r>
            <w:r w:rsidRPr="00D92BA6">
              <w:rPr>
                <w:rFonts w:ascii="Times New Roman" w:hAnsi="Times New Roman"/>
                <w:sz w:val="24"/>
                <w:szCs w:val="24"/>
              </w:rPr>
              <w:t xml:space="preserve"> (подключение к новой линии электропередач)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68 тыс. руб.</w:t>
            </w:r>
          </w:p>
        </w:tc>
      </w:tr>
      <w:tr w:rsidR="00D92BA6" w:rsidRPr="00D92BA6" w:rsidTr="00D92B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BA6" w:rsidRPr="00D92BA6" w:rsidRDefault="00D92BA6" w:rsidP="00D92B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СДК д. Чуртан</w:t>
            </w:r>
            <w:r w:rsidRPr="00D92BA6">
              <w:rPr>
                <w:rFonts w:ascii="Times New Roman" w:hAnsi="Times New Roman"/>
                <w:sz w:val="24"/>
                <w:szCs w:val="24"/>
              </w:rPr>
              <w:t xml:space="preserve"> (приобретены новые энергосберегающие плиты отопления)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150 тыс. руб.</w:t>
            </w:r>
          </w:p>
        </w:tc>
      </w:tr>
      <w:tr w:rsidR="00D92BA6" w:rsidRPr="00D92BA6" w:rsidTr="00D92B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BA6" w:rsidRPr="00D92BA6" w:rsidRDefault="00D92BA6" w:rsidP="00D92B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СДК, СК (</w:t>
            </w:r>
            <w:r w:rsidRPr="00D92BA6">
              <w:rPr>
                <w:rFonts w:ascii="Times New Roman" w:hAnsi="Times New Roman"/>
                <w:sz w:val="24"/>
                <w:szCs w:val="24"/>
              </w:rPr>
              <w:t>проведенные работы по замеру сопротивления электропроводки и заземляющих устройств)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78 тыс. руб.</w:t>
            </w:r>
          </w:p>
        </w:tc>
      </w:tr>
      <w:tr w:rsidR="00D92BA6" w:rsidRPr="00D92BA6" w:rsidTr="00D92BA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Внебюджетные средства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Сумма</w:t>
            </w:r>
          </w:p>
        </w:tc>
      </w:tr>
      <w:tr w:rsidR="00D92BA6" w:rsidRPr="00D92BA6" w:rsidTr="00D92BA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 xml:space="preserve">СРДК </w:t>
            </w:r>
            <w:r w:rsidRPr="00D92BA6">
              <w:rPr>
                <w:rFonts w:ascii="Times New Roman" w:hAnsi="Times New Roman"/>
                <w:sz w:val="24"/>
                <w:szCs w:val="24"/>
              </w:rPr>
              <w:t xml:space="preserve">(замена ламповых светильников на </w:t>
            </w:r>
            <w:proofErr w:type="gramStart"/>
            <w:r w:rsidRPr="00D92BA6">
              <w:rPr>
                <w:rFonts w:ascii="Times New Roman" w:hAnsi="Times New Roman"/>
                <w:sz w:val="24"/>
                <w:szCs w:val="24"/>
              </w:rPr>
              <w:t>энергосберегающие</w:t>
            </w:r>
            <w:proofErr w:type="gramEnd"/>
            <w:r w:rsidRPr="00D92BA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60 тыс. руб.</w:t>
            </w:r>
          </w:p>
        </w:tc>
      </w:tr>
    </w:tbl>
    <w:p w:rsidR="00D92BA6" w:rsidRPr="00D92BA6" w:rsidRDefault="00D92BA6" w:rsidP="00D92BA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c"/>
        <w:tblW w:w="0" w:type="auto"/>
        <w:tblInd w:w="0" w:type="dxa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D92BA6" w:rsidRPr="00D92BA6" w:rsidTr="00D92BA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Финансовые средства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Сумма</w:t>
            </w:r>
          </w:p>
        </w:tc>
      </w:tr>
      <w:tr w:rsidR="00D92BA6" w:rsidRPr="00D92BA6" w:rsidTr="00D92BA6">
        <w:trPr>
          <w:trHeight w:val="407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Программа «Реальные дела»</w:t>
            </w:r>
          </w:p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92BA6" w:rsidRPr="00D92BA6" w:rsidTr="00D92B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BA6" w:rsidRPr="00D92BA6" w:rsidRDefault="00D92BA6" w:rsidP="00D92B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 xml:space="preserve">СДК с. </w:t>
            </w:r>
            <w:proofErr w:type="gramStart"/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Верхние</w:t>
            </w:r>
            <w:proofErr w:type="gramEnd"/>
            <w:r w:rsidRPr="00D92BA6">
              <w:rPr>
                <w:rFonts w:ascii="Times New Roman" w:hAnsi="Times New Roman"/>
                <w:b/>
                <w:sz w:val="24"/>
                <w:szCs w:val="24"/>
              </w:rPr>
              <w:t xml:space="preserve"> Услы </w:t>
            </w:r>
            <w:r w:rsidRPr="00D92BA6">
              <w:rPr>
                <w:rFonts w:ascii="Times New Roman" w:hAnsi="Times New Roman"/>
                <w:sz w:val="24"/>
                <w:szCs w:val="24"/>
              </w:rPr>
              <w:t xml:space="preserve">(отремонтировано крыльцо, </w:t>
            </w:r>
            <w:r w:rsidRPr="00D92BA6">
              <w:rPr>
                <w:rFonts w:ascii="Times New Roman" w:hAnsi="Times New Roman"/>
                <w:sz w:val="24"/>
                <w:szCs w:val="24"/>
              </w:rPr>
              <w:lastRenderedPageBreak/>
              <w:t>козырек, установлен пандус)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lastRenderedPageBreak/>
              <w:t>575 тыс. 450 руб.</w:t>
            </w:r>
          </w:p>
        </w:tc>
      </w:tr>
      <w:tr w:rsidR="00D92BA6" w:rsidRPr="00D92BA6" w:rsidTr="00D92B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BA6" w:rsidRPr="00D92BA6" w:rsidRDefault="00D92BA6" w:rsidP="00D92B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СДК д. Чуртан</w:t>
            </w:r>
            <w:r w:rsidRPr="00D92BA6">
              <w:rPr>
                <w:rFonts w:ascii="Times New Roman" w:hAnsi="Times New Roman"/>
                <w:sz w:val="24"/>
                <w:szCs w:val="24"/>
              </w:rPr>
              <w:t xml:space="preserve"> (замена окон и дверей)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340 тыс. руб.</w:t>
            </w:r>
          </w:p>
        </w:tc>
      </w:tr>
      <w:tr w:rsidR="00D92BA6" w:rsidRPr="00D92BA6" w:rsidTr="00D92BA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Программа «Поддержка местных инициатив»</w:t>
            </w:r>
          </w:p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92BA6" w:rsidRPr="00D92BA6" w:rsidTr="00D92BA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 xml:space="preserve">СДК с. </w:t>
            </w:r>
            <w:proofErr w:type="gramStart"/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Первомайское</w:t>
            </w:r>
            <w:proofErr w:type="gramEnd"/>
            <w:r w:rsidRPr="00D92BA6">
              <w:rPr>
                <w:rFonts w:ascii="Times New Roman" w:hAnsi="Times New Roman"/>
                <w:sz w:val="24"/>
                <w:szCs w:val="24"/>
              </w:rPr>
              <w:t xml:space="preserve"> (ремонт электропроводки, освещения)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980 тыс. руб.</w:t>
            </w:r>
          </w:p>
        </w:tc>
      </w:tr>
      <w:tr w:rsidR="00D92BA6" w:rsidRPr="00D92BA6" w:rsidTr="00D92BA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СДК с. Садовка</w:t>
            </w:r>
            <w:r w:rsidRPr="00D92BA6">
              <w:rPr>
                <w:rFonts w:ascii="Times New Roman" w:hAnsi="Times New Roman"/>
                <w:sz w:val="24"/>
                <w:szCs w:val="24"/>
              </w:rPr>
              <w:t xml:space="preserve"> (частичный </w:t>
            </w:r>
            <w:proofErr w:type="gramStart"/>
            <w:r w:rsidRPr="00D92BA6">
              <w:rPr>
                <w:rFonts w:ascii="Times New Roman" w:hAnsi="Times New Roman"/>
                <w:sz w:val="24"/>
                <w:szCs w:val="24"/>
              </w:rPr>
              <w:t>внутридомовой</w:t>
            </w:r>
            <w:proofErr w:type="gramEnd"/>
            <w:r w:rsidRPr="00D92BA6">
              <w:rPr>
                <w:rFonts w:ascii="Times New Roman" w:hAnsi="Times New Roman"/>
                <w:sz w:val="24"/>
                <w:szCs w:val="24"/>
              </w:rPr>
              <w:t xml:space="preserve"> ремонт здания, ремонт электрического отопления)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668 тыс. 988 руб.</w:t>
            </w:r>
          </w:p>
        </w:tc>
      </w:tr>
      <w:tr w:rsidR="00D92BA6" w:rsidRPr="00D92BA6" w:rsidTr="00D92BA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Средства депутата Государственной Думы Изотова А.Н.</w:t>
            </w:r>
          </w:p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92BA6" w:rsidRPr="00D92BA6" w:rsidTr="00D92BA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 xml:space="preserve">СДК с. Новое Барятино </w:t>
            </w:r>
            <w:r w:rsidRPr="00D92BA6">
              <w:rPr>
                <w:rFonts w:ascii="Times New Roman" w:hAnsi="Times New Roman"/>
                <w:sz w:val="24"/>
                <w:szCs w:val="24"/>
              </w:rPr>
              <w:t>(замена окон и дверей)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210 тыс. руб.</w:t>
            </w:r>
          </w:p>
        </w:tc>
      </w:tr>
      <w:tr w:rsidR="00D92BA6" w:rsidRPr="00D92BA6" w:rsidTr="00D92BA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СДК с. Кармаскалы</w:t>
            </w:r>
            <w:r w:rsidRPr="00D92BA6">
              <w:rPr>
                <w:rFonts w:ascii="Times New Roman" w:hAnsi="Times New Roman"/>
                <w:sz w:val="24"/>
                <w:szCs w:val="24"/>
              </w:rPr>
              <w:t xml:space="preserve"> (замена окон и дверей)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 xml:space="preserve">100 тыс. руб. </w:t>
            </w:r>
          </w:p>
        </w:tc>
      </w:tr>
      <w:tr w:rsidR="00D92BA6" w:rsidRPr="00D92BA6" w:rsidTr="00D92BA6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Программа «Доступная среда»</w:t>
            </w:r>
          </w:p>
        </w:tc>
      </w:tr>
      <w:tr w:rsidR="00D92BA6" w:rsidRPr="00D92BA6" w:rsidTr="00D92B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BA6" w:rsidRPr="00D92BA6" w:rsidRDefault="00D92BA6" w:rsidP="00D92B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СМФК с. Наумовка  и СРДК (</w:t>
            </w:r>
            <w:r w:rsidRPr="00D92BA6">
              <w:rPr>
                <w:rFonts w:ascii="Times New Roman" w:hAnsi="Times New Roman"/>
                <w:sz w:val="24"/>
                <w:szCs w:val="24"/>
              </w:rPr>
              <w:t>установка</w:t>
            </w: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92BA6">
              <w:rPr>
                <w:rFonts w:ascii="Times New Roman" w:hAnsi="Times New Roman"/>
                <w:sz w:val="24"/>
                <w:szCs w:val="24"/>
              </w:rPr>
              <w:t>пандусов)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40 тыс. руб.</w:t>
            </w:r>
          </w:p>
        </w:tc>
      </w:tr>
    </w:tbl>
    <w:p w:rsidR="00D92BA6" w:rsidRPr="00D92BA6" w:rsidRDefault="00D92BA6" w:rsidP="00D92BA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D92BA6" w:rsidRPr="00D92BA6" w:rsidRDefault="00D92BA6" w:rsidP="00D92BA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c"/>
        <w:tblW w:w="9606" w:type="dxa"/>
        <w:tblInd w:w="0" w:type="dxa"/>
        <w:tblLook w:val="04A0" w:firstRow="1" w:lastRow="0" w:firstColumn="1" w:lastColumn="0" w:noHBand="0" w:noVBand="1"/>
      </w:tblPr>
      <w:tblGrid>
        <w:gridCol w:w="6345"/>
        <w:gridCol w:w="3261"/>
      </w:tblGrid>
      <w:tr w:rsidR="00D92BA6" w:rsidRPr="00D92BA6" w:rsidTr="00D92BA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 xml:space="preserve">Укрепление МТБ СМФК с. Наумовка </w:t>
            </w:r>
            <w:r w:rsidRPr="00D92BA6">
              <w:rPr>
                <w:rFonts w:ascii="Times New Roman" w:hAnsi="Times New Roman"/>
                <w:sz w:val="24"/>
                <w:szCs w:val="24"/>
              </w:rPr>
              <w:t xml:space="preserve">(установка </w:t>
            </w:r>
            <w:proofErr w:type="spellStart"/>
            <w:r w:rsidRPr="00D92BA6">
              <w:rPr>
                <w:rFonts w:ascii="Times New Roman" w:hAnsi="Times New Roman"/>
                <w:sz w:val="24"/>
                <w:szCs w:val="24"/>
              </w:rPr>
              <w:t>светооборудования</w:t>
            </w:r>
            <w:proofErr w:type="spellEnd"/>
            <w:r w:rsidRPr="00D92BA6">
              <w:rPr>
                <w:rFonts w:ascii="Times New Roman" w:hAnsi="Times New Roman"/>
                <w:sz w:val="24"/>
                <w:szCs w:val="24"/>
              </w:rPr>
              <w:t xml:space="preserve">, механика сцены, новые зрительские кресла, одежда сцены, </w:t>
            </w:r>
            <w:proofErr w:type="spellStart"/>
            <w:r w:rsidRPr="00D92BA6">
              <w:rPr>
                <w:rFonts w:ascii="Times New Roman" w:hAnsi="Times New Roman"/>
                <w:sz w:val="24"/>
                <w:szCs w:val="24"/>
              </w:rPr>
              <w:t>приоберетены</w:t>
            </w:r>
            <w:proofErr w:type="spellEnd"/>
            <w:r w:rsidRPr="00D92BA6">
              <w:rPr>
                <w:rFonts w:ascii="Times New Roman" w:hAnsi="Times New Roman"/>
                <w:sz w:val="24"/>
                <w:szCs w:val="24"/>
              </w:rPr>
              <w:t xml:space="preserve"> телевизоры, оборудован танцевальный зал, детская игровая и спортивная комнаты)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 xml:space="preserve">Сумма </w:t>
            </w:r>
          </w:p>
        </w:tc>
      </w:tr>
      <w:tr w:rsidR="00D92BA6" w:rsidRPr="00D92BA6" w:rsidTr="00D92BA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Федеральные  средства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1 млн. 439 тыс. руб.</w:t>
            </w:r>
          </w:p>
        </w:tc>
      </w:tr>
      <w:tr w:rsidR="00D92BA6" w:rsidRPr="00D92BA6" w:rsidTr="00D92BA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159 тыс. руб.</w:t>
            </w:r>
          </w:p>
        </w:tc>
      </w:tr>
      <w:tr w:rsidR="00D92BA6" w:rsidRPr="00D92BA6" w:rsidTr="00D92BA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177 тыс. руб.</w:t>
            </w:r>
          </w:p>
        </w:tc>
      </w:tr>
      <w:tr w:rsidR="00D92BA6" w:rsidRPr="00D92BA6" w:rsidTr="00D92BA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2BA6">
              <w:rPr>
                <w:rFonts w:ascii="Times New Roman" w:hAnsi="Times New Roman"/>
                <w:sz w:val="24"/>
                <w:szCs w:val="24"/>
              </w:rPr>
              <w:t>Внебюджет</w:t>
            </w:r>
            <w:proofErr w:type="spellEnd"/>
            <w:r w:rsidRPr="00D92BA6">
              <w:rPr>
                <w:rFonts w:ascii="Times New Roman" w:hAnsi="Times New Roman"/>
                <w:sz w:val="24"/>
                <w:szCs w:val="24"/>
              </w:rPr>
              <w:t xml:space="preserve"> МБУК СРДК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108 тыс. руб.</w:t>
            </w:r>
          </w:p>
        </w:tc>
      </w:tr>
      <w:tr w:rsidR="00D92BA6" w:rsidRPr="00D92BA6" w:rsidTr="00D92BA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1 млн. 883 тыс. руб.</w:t>
            </w:r>
          </w:p>
        </w:tc>
      </w:tr>
    </w:tbl>
    <w:p w:rsidR="00D92BA6" w:rsidRPr="00D92BA6" w:rsidRDefault="00D92BA6" w:rsidP="00D92BA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D92BA6" w:rsidRPr="00D92BA6" w:rsidRDefault="00D92BA6" w:rsidP="00D92BA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92BA6">
        <w:rPr>
          <w:rFonts w:ascii="Times New Roman" w:eastAsia="Calibri" w:hAnsi="Times New Roman" w:cs="Times New Roman"/>
          <w:b/>
          <w:sz w:val="24"/>
          <w:szCs w:val="24"/>
        </w:rPr>
        <w:t xml:space="preserve">2018 г. </w:t>
      </w:r>
    </w:p>
    <w:tbl>
      <w:tblPr>
        <w:tblStyle w:val="ac"/>
        <w:tblW w:w="0" w:type="auto"/>
        <w:tblInd w:w="0" w:type="dxa"/>
        <w:tblLook w:val="04A0" w:firstRow="1" w:lastRow="0" w:firstColumn="1" w:lastColumn="0" w:noHBand="0" w:noVBand="1"/>
      </w:tblPr>
      <w:tblGrid>
        <w:gridCol w:w="667"/>
        <w:gridCol w:w="5678"/>
        <w:gridCol w:w="60"/>
        <w:gridCol w:w="3166"/>
      </w:tblGrid>
      <w:tr w:rsidR="00D92BA6" w:rsidRPr="00D92BA6" w:rsidTr="00D92BA6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Финансовые средства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Сумма</w:t>
            </w:r>
          </w:p>
        </w:tc>
      </w:tr>
      <w:tr w:rsidR="00D92BA6" w:rsidRPr="00D92BA6" w:rsidTr="00D92BA6"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Программа «Поддержка местных инициатив»</w:t>
            </w:r>
          </w:p>
          <w:p w:rsidR="00D92BA6" w:rsidRPr="00D92BA6" w:rsidRDefault="00D92BA6" w:rsidP="00D92BA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92BA6" w:rsidRPr="00D92BA6" w:rsidTr="00D92B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BA6" w:rsidRPr="00D92BA6" w:rsidRDefault="00D92BA6" w:rsidP="00D92B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СДК с. Максимовка</w:t>
            </w:r>
            <w:r w:rsidRPr="00D92BA6">
              <w:rPr>
                <w:rFonts w:ascii="Times New Roman" w:hAnsi="Times New Roman"/>
                <w:sz w:val="24"/>
                <w:szCs w:val="24"/>
              </w:rPr>
              <w:t xml:space="preserve"> (полная замена оконных рам, дверей, ремонт танцевального зала, кабинета-музея, частичная замена электропроводки, светильников)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999 тыс. руб.</w:t>
            </w:r>
          </w:p>
        </w:tc>
      </w:tr>
      <w:tr w:rsidR="00D92BA6" w:rsidRPr="00D92BA6" w:rsidTr="00D92B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BA6" w:rsidRPr="00D92BA6" w:rsidRDefault="00D92BA6" w:rsidP="00D92B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 xml:space="preserve">СДК </w:t>
            </w:r>
            <w:proofErr w:type="gramStart"/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proofErr w:type="gramEnd"/>
            <w:r w:rsidRPr="00D92BA6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gramStart"/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Николаевка</w:t>
            </w:r>
            <w:proofErr w:type="gramEnd"/>
            <w:r w:rsidRPr="00D92BA6">
              <w:rPr>
                <w:rFonts w:ascii="Times New Roman" w:hAnsi="Times New Roman"/>
                <w:sz w:val="24"/>
                <w:szCs w:val="24"/>
              </w:rPr>
              <w:t xml:space="preserve"> (пошив сценических костюмов, приобретение музыкальных инструментов, оборудования для библиотеки)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960 тыс.  руб.</w:t>
            </w:r>
          </w:p>
        </w:tc>
      </w:tr>
      <w:tr w:rsidR="00D92BA6" w:rsidRPr="00D92BA6" w:rsidTr="00D92BA6"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Программа «Реальные дела»</w:t>
            </w:r>
          </w:p>
          <w:p w:rsidR="00D92BA6" w:rsidRPr="00D92BA6" w:rsidRDefault="00D92BA6" w:rsidP="00D92BA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92BA6" w:rsidRPr="00D92BA6" w:rsidTr="00D92B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BA6" w:rsidRPr="00D92BA6" w:rsidRDefault="00D92BA6" w:rsidP="00D92B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СДК с. Максимовка</w:t>
            </w:r>
            <w:r w:rsidRPr="00D92BA6">
              <w:rPr>
                <w:rFonts w:ascii="Times New Roman" w:hAnsi="Times New Roman"/>
                <w:sz w:val="24"/>
                <w:szCs w:val="24"/>
              </w:rPr>
              <w:t xml:space="preserve"> (приобретение спортинвентаря)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300 тыс. руб.</w:t>
            </w:r>
          </w:p>
        </w:tc>
      </w:tr>
      <w:tr w:rsidR="00D92BA6" w:rsidRPr="00D92BA6" w:rsidTr="00D92B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BA6" w:rsidRPr="00D92BA6" w:rsidRDefault="00D92BA6" w:rsidP="00D92B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СДК с. Новый Краснояр</w:t>
            </w:r>
            <w:r w:rsidRPr="00D92BA6">
              <w:rPr>
                <w:rFonts w:ascii="Times New Roman" w:hAnsi="Times New Roman"/>
                <w:sz w:val="24"/>
                <w:szCs w:val="24"/>
              </w:rPr>
              <w:t xml:space="preserve"> (текущий ремонт)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551 тыс. 657 руб.</w:t>
            </w:r>
          </w:p>
        </w:tc>
      </w:tr>
      <w:tr w:rsidR="00D92BA6" w:rsidRPr="00D92BA6" w:rsidTr="00D92B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BA6" w:rsidRPr="00D92BA6" w:rsidRDefault="00D92BA6" w:rsidP="00D92B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СДК с. Кармаскалы</w:t>
            </w:r>
            <w:r w:rsidRPr="00D92BA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D92BA6">
              <w:rPr>
                <w:rFonts w:ascii="Times New Roman" w:hAnsi="Times New Roman"/>
                <w:sz w:val="24"/>
                <w:szCs w:val="24"/>
              </w:rPr>
              <w:t>текущий</w:t>
            </w:r>
            <w:proofErr w:type="gramEnd"/>
            <w:r w:rsidRPr="00D92B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2BA6">
              <w:rPr>
                <w:rFonts w:ascii="Times New Roman" w:hAnsi="Times New Roman"/>
                <w:sz w:val="24"/>
                <w:szCs w:val="24"/>
              </w:rPr>
              <w:t>рермонт</w:t>
            </w:r>
            <w:proofErr w:type="spellEnd"/>
            <w:r w:rsidRPr="00D92BA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548 тыс. руб.</w:t>
            </w:r>
          </w:p>
        </w:tc>
      </w:tr>
      <w:tr w:rsidR="00D92BA6" w:rsidRPr="00D92BA6" w:rsidTr="00D92BA6"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Бюджет района</w:t>
            </w:r>
          </w:p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92BA6" w:rsidRPr="00D92BA6" w:rsidTr="00D92B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BA6" w:rsidRPr="00D92BA6" w:rsidRDefault="00D92BA6" w:rsidP="00D92B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СДК с. Буриказганово</w:t>
            </w:r>
            <w:r w:rsidRPr="00D92BA6">
              <w:rPr>
                <w:rFonts w:ascii="Times New Roman" w:hAnsi="Times New Roman"/>
                <w:sz w:val="24"/>
                <w:szCs w:val="24"/>
              </w:rPr>
              <w:t xml:space="preserve"> (текущий  ремонт крыши, </w:t>
            </w:r>
            <w:r w:rsidRPr="00D92BA6">
              <w:rPr>
                <w:rFonts w:ascii="Times New Roman" w:hAnsi="Times New Roman"/>
                <w:sz w:val="24"/>
                <w:szCs w:val="24"/>
              </w:rPr>
              <w:lastRenderedPageBreak/>
              <w:t>замена котла)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lastRenderedPageBreak/>
              <w:t>1 млн. 541 тыс. руб.</w:t>
            </w:r>
          </w:p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lastRenderedPageBreak/>
              <w:t>100 тыс. руб.</w:t>
            </w:r>
          </w:p>
        </w:tc>
      </w:tr>
      <w:tr w:rsidR="00D92BA6" w:rsidRPr="00D92BA6" w:rsidTr="00D92B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BA6" w:rsidRPr="00D92BA6" w:rsidRDefault="00D92BA6" w:rsidP="00D92B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 xml:space="preserve">СДК с. </w:t>
            </w:r>
            <w:proofErr w:type="gramStart"/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Верхние</w:t>
            </w:r>
            <w:proofErr w:type="gramEnd"/>
            <w:r w:rsidRPr="00D92BA6">
              <w:rPr>
                <w:rFonts w:ascii="Times New Roman" w:hAnsi="Times New Roman"/>
                <w:b/>
                <w:sz w:val="24"/>
                <w:szCs w:val="24"/>
              </w:rPr>
              <w:t xml:space="preserve"> Услы </w:t>
            </w:r>
            <w:r w:rsidRPr="00D92BA6">
              <w:rPr>
                <w:rFonts w:ascii="Times New Roman" w:hAnsi="Times New Roman"/>
                <w:sz w:val="24"/>
                <w:szCs w:val="24"/>
              </w:rPr>
              <w:t>(замена 3-х окон в танцевальном зале и 4-х окон в зрительном зале)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 xml:space="preserve">96 тыс. </w:t>
            </w:r>
            <w:proofErr w:type="spellStart"/>
            <w:r w:rsidRPr="00D92BA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128 тыс. руб.</w:t>
            </w:r>
          </w:p>
        </w:tc>
      </w:tr>
      <w:tr w:rsidR="00D92BA6" w:rsidRPr="00D92BA6" w:rsidTr="00D92B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BA6" w:rsidRPr="00D92BA6" w:rsidRDefault="00D92BA6" w:rsidP="00D92B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 xml:space="preserve">СК д. </w:t>
            </w:r>
            <w:proofErr w:type="spellStart"/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Кучербаево</w:t>
            </w:r>
            <w:proofErr w:type="spellEnd"/>
            <w:r w:rsidRPr="00D92BA6">
              <w:rPr>
                <w:rFonts w:ascii="Times New Roman" w:hAnsi="Times New Roman"/>
                <w:sz w:val="24"/>
                <w:szCs w:val="24"/>
              </w:rPr>
              <w:t xml:space="preserve"> (ремонт пола, сцены зрительного зала)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386 тыс. руб.</w:t>
            </w:r>
          </w:p>
        </w:tc>
      </w:tr>
      <w:tr w:rsidR="00D92BA6" w:rsidRPr="00D92BA6" w:rsidTr="00D92B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BA6" w:rsidRPr="00D92BA6" w:rsidRDefault="00D92BA6" w:rsidP="00D92B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 xml:space="preserve">СРДК </w:t>
            </w:r>
            <w:r w:rsidRPr="00D92BA6">
              <w:rPr>
                <w:rFonts w:ascii="Times New Roman" w:hAnsi="Times New Roman"/>
                <w:sz w:val="24"/>
                <w:szCs w:val="24"/>
              </w:rPr>
              <w:t>(текущий ремонт и огнезащитная обработка деревянных конструкций зрительного зала)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125 тыс. руб.</w:t>
            </w:r>
          </w:p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51 тыс. руб.</w:t>
            </w:r>
          </w:p>
        </w:tc>
      </w:tr>
      <w:tr w:rsidR="00D92BA6" w:rsidRPr="00D92BA6" w:rsidTr="00D92B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BA6" w:rsidRPr="00D92BA6" w:rsidRDefault="00D92BA6" w:rsidP="00D92B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 xml:space="preserve">Текущий ремонт МБУК СРДК </w:t>
            </w:r>
            <w:r w:rsidRPr="00D92BA6">
              <w:rPr>
                <w:rFonts w:ascii="Times New Roman" w:hAnsi="Times New Roman"/>
                <w:sz w:val="24"/>
                <w:szCs w:val="24"/>
              </w:rPr>
              <w:t>(укладка напольной плитки на 2 этаже)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92 тыс. руб.</w:t>
            </w:r>
          </w:p>
        </w:tc>
      </w:tr>
      <w:tr w:rsidR="00D92BA6" w:rsidRPr="00D92BA6" w:rsidTr="00D92BA6"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Программа «Доступная среда»</w:t>
            </w:r>
          </w:p>
        </w:tc>
      </w:tr>
      <w:tr w:rsidR="00D92BA6" w:rsidRPr="00D92BA6" w:rsidTr="00D92B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BA6" w:rsidRPr="00D92BA6" w:rsidRDefault="00D92BA6" w:rsidP="00D92B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b/>
                <w:sz w:val="24"/>
                <w:szCs w:val="24"/>
              </w:rPr>
              <w:t>СДК д. Чуртан  и СДК с. Буриказганово</w:t>
            </w:r>
            <w:r w:rsidRPr="00D92BA6">
              <w:rPr>
                <w:rFonts w:ascii="Times New Roman" w:hAnsi="Times New Roman"/>
                <w:sz w:val="24"/>
                <w:szCs w:val="24"/>
              </w:rPr>
              <w:t xml:space="preserve"> (установка пандуса)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A6" w:rsidRPr="00D92BA6" w:rsidRDefault="00D92BA6" w:rsidP="00D92B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A6">
              <w:rPr>
                <w:rFonts w:ascii="Times New Roman" w:hAnsi="Times New Roman"/>
                <w:sz w:val="24"/>
                <w:szCs w:val="24"/>
              </w:rPr>
              <w:t>40 тыс. руб.</w:t>
            </w:r>
          </w:p>
        </w:tc>
      </w:tr>
    </w:tbl>
    <w:p w:rsidR="00D92BA6" w:rsidRPr="00D92BA6" w:rsidRDefault="00D92BA6" w:rsidP="00D92BA6">
      <w:pPr>
        <w:rPr>
          <w:rFonts w:ascii="Times New Roman" w:eastAsia="Calibri" w:hAnsi="Times New Roman" w:cs="Times New Roman"/>
          <w:sz w:val="24"/>
          <w:szCs w:val="24"/>
        </w:rPr>
      </w:pPr>
    </w:p>
    <w:p w:rsidR="00F32090" w:rsidRPr="00D92BA6" w:rsidRDefault="00F32090" w:rsidP="00F32090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2BA6">
        <w:rPr>
          <w:rFonts w:ascii="Times New Roman" w:hAnsi="Times New Roman" w:cs="Times New Roman"/>
          <w:b/>
          <w:sz w:val="24"/>
          <w:szCs w:val="24"/>
        </w:rPr>
        <w:t>Костюмерная РДК</w:t>
      </w:r>
    </w:p>
    <w:p w:rsidR="00F32090" w:rsidRPr="00D92BA6" w:rsidRDefault="00F32090" w:rsidP="00F3209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Стерлитамакском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 районном Дворце культуры функционирует костюмерная, в которой кроме заведующей костюмерной работают швея и художник по костюмам. С их помощью проводится большой объем работы по приему и выдаче костюмов, стирке, ремонту. Также производится раскрой и пошив костюмов для коллективов художественной самодеятельности Стерлитамакского района.</w:t>
      </w:r>
    </w:p>
    <w:p w:rsidR="00F32090" w:rsidRPr="00D92BA6" w:rsidRDefault="00F32090" w:rsidP="00F320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Силами работников костюмерной  за 2017 год были выполнены следующие  работы:</w:t>
      </w:r>
    </w:p>
    <w:p w:rsidR="00F32090" w:rsidRPr="00D92BA6" w:rsidRDefault="00F32090" w:rsidP="00F32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- пошив одежды сцены для СДК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D92BA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92BA6">
        <w:rPr>
          <w:rFonts w:ascii="Times New Roman" w:hAnsi="Times New Roman" w:cs="Times New Roman"/>
          <w:sz w:val="24"/>
          <w:szCs w:val="24"/>
        </w:rPr>
        <w:t>ктябрьское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 и СМФК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с.Наумовка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>;</w:t>
      </w:r>
    </w:p>
    <w:p w:rsidR="00F32090" w:rsidRPr="00D92BA6" w:rsidRDefault="00F32090" w:rsidP="00F32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- пошив костюмов для танцевальных коллективов СДК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D92BA6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D92BA6">
        <w:rPr>
          <w:rFonts w:ascii="Times New Roman" w:hAnsi="Times New Roman" w:cs="Times New Roman"/>
          <w:sz w:val="24"/>
          <w:szCs w:val="24"/>
        </w:rPr>
        <w:t>юрюшля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 – 10шт, СДК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с.Алатаны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 – 8шт, СДК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с.Ишпарсово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 (башкирские камзолы) – 10шт;</w:t>
      </w:r>
    </w:p>
    <w:p w:rsidR="00F32090" w:rsidRPr="00D92BA6" w:rsidRDefault="00F32090" w:rsidP="00F32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- пошив платьев для ведущих РДК – 5шт;</w:t>
      </w:r>
    </w:p>
    <w:p w:rsidR="00F32090" w:rsidRPr="00D92BA6" w:rsidRDefault="00F32090" w:rsidP="00F32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- пошив костюмов для творческих коллективов РДК: фартуки – 10шт, костюм Бабы-Яги – 8шт, костюм пчелки – 32шт, русские костюмы – 8шт;</w:t>
      </w:r>
    </w:p>
    <w:p w:rsidR="00F32090" w:rsidRPr="00D92BA6" w:rsidRDefault="00F32090" w:rsidP="00F320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- пошив тюлей для СМФК с. Наумовка;</w:t>
      </w:r>
    </w:p>
    <w:p w:rsidR="00F32090" w:rsidRPr="00D92BA6" w:rsidRDefault="00F32090" w:rsidP="00F32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- пошив гимнастерок – 8 </w:t>
      </w:r>
      <w:proofErr w:type="spellStart"/>
      <w:proofErr w:type="gramStart"/>
      <w:r w:rsidRPr="00D92BA6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Pr="00D92BA6">
        <w:rPr>
          <w:rFonts w:ascii="Times New Roman" w:hAnsi="Times New Roman" w:cs="Times New Roman"/>
          <w:sz w:val="24"/>
          <w:szCs w:val="24"/>
        </w:rPr>
        <w:t xml:space="preserve"> и кепок – 10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 для СДК            с. Алатаны;</w:t>
      </w:r>
    </w:p>
    <w:p w:rsidR="00F32090" w:rsidRPr="00D92BA6" w:rsidRDefault="00F32090" w:rsidP="00F32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- оформление сцены для мероприятий.</w:t>
      </w:r>
    </w:p>
    <w:p w:rsidR="00D92BA6" w:rsidRDefault="00D92BA6" w:rsidP="00B72EF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2EFF" w:rsidRPr="00D92BA6" w:rsidRDefault="00B72EFF" w:rsidP="00B72EF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2BA6">
        <w:rPr>
          <w:rFonts w:ascii="Times New Roman" w:hAnsi="Times New Roman" w:cs="Times New Roman"/>
          <w:b/>
          <w:sz w:val="24"/>
          <w:szCs w:val="24"/>
        </w:rPr>
        <w:t>Основные направления деятельности на 2018 год</w:t>
      </w:r>
    </w:p>
    <w:p w:rsidR="00B72EFF" w:rsidRPr="00D92BA6" w:rsidRDefault="00B72EFF" w:rsidP="00B72EFF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Принять меры и направить усилия творческих коллективов на выполнение муниципальной программы «Развитие культуры в муниципальном районе Стерлитамакский район Республики Башкортостан на 2016 - 2021 годы».</w:t>
      </w:r>
    </w:p>
    <w:p w:rsidR="00B72EFF" w:rsidRPr="00D92BA6" w:rsidRDefault="00B72EFF" w:rsidP="00B72EFF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Продолжить работу по реализации утвержденного плана мероприятий («Дорожная карта») «Изменения в отраслях социальной сферы, направленные на повышение эффективности сферы культуры муниципального района Стерлитамакский район РБ»;</w:t>
      </w:r>
    </w:p>
    <w:p w:rsidR="00B72EFF" w:rsidRPr="00D92BA6" w:rsidRDefault="00B72EFF" w:rsidP="00B72EFF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lastRenderedPageBreak/>
        <w:t>Продолжить работу по сохранению, укреплению, развитию материально-технической базы учреждений культуры и обеспечению безопасности зрителей во время проведения культурно-массовых мероприятий;</w:t>
      </w:r>
    </w:p>
    <w:p w:rsidR="00B72EFF" w:rsidRPr="00D92BA6" w:rsidRDefault="00B72EFF" w:rsidP="00B72EFF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Продолжить работу по обеспечению социальной защищенности работников отрасли, оказание содействия в деятельности членов профессиональных творческих союзов;</w:t>
      </w:r>
    </w:p>
    <w:p w:rsidR="00B72EFF" w:rsidRPr="00D92BA6" w:rsidRDefault="00B72EFF" w:rsidP="00B72EFF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Провести масштабные, праздничные мероприятия, посвящ</w:t>
      </w:r>
      <w:r w:rsidR="00DB4B02" w:rsidRPr="00D92BA6">
        <w:rPr>
          <w:rFonts w:ascii="Times New Roman" w:hAnsi="Times New Roman" w:cs="Times New Roman"/>
          <w:sz w:val="24"/>
          <w:szCs w:val="24"/>
        </w:rPr>
        <w:t>енные 23 февраля, 8 марта, Дню Р</w:t>
      </w:r>
      <w:r w:rsidRPr="00D92BA6">
        <w:rPr>
          <w:rFonts w:ascii="Times New Roman" w:hAnsi="Times New Roman" w:cs="Times New Roman"/>
          <w:sz w:val="24"/>
          <w:szCs w:val="24"/>
        </w:rPr>
        <w:t>еспублики, Дню сельского хозяйства, Дню России, Дню народного единства и других.</w:t>
      </w:r>
    </w:p>
    <w:p w:rsidR="00B72EFF" w:rsidRPr="00D92BA6" w:rsidRDefault="00B72EFF" w:rsidP="00B72EFF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Руководителям учреждений культуры продолжить работу по проведению мероприятий по борьбе с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табакокурением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>, наркоманией, профилактике правонарушений в своих учреждениях работу по организации досуга ветеранов и пенсионеров, инвалидов и детей из малообеспеченных семей.</w:t>
      </w:r>
    </w:p>
    <w:p w:rsidR="00E97DB1" w:rsidRPr="00D92BA6" w:rsidRDefault="00E97DB1" w:rsidP="00B72EFF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Провести работу по подготовке и проведению </w:t>
      </w:r>
      <w:r w:rsidRPr="00D92BA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92BA6">
        <w:rPr>
          <w:rFonts w:ascii="Times New Roman" w:hAnsi="Times New Roman" w:cs="Times New Roman"/>
          <w:sz w:val="24"/>
          <w:szCs w:val="24"/>
        </w:rPr>
        <w:t xml:space="preserve"> Открытого регионального конкурса исполнителей башкирской народной исторической песни «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Кахым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92BA6">
        <w:rPr>
          <w:rFonts w:ascii="Times New Roman" w:hAnsi="Times New Roman" w:cs="Times New Roman"/>
          <w:sz w:val="24"/>
          <w:szCs w:val="24"/>
        </w:rPr>
        <w:t>туря</w:t>
      </w:r>
      <w:proofErr w:type="gramEnd"/>
      <w:r w:rsidRPr="00D92BA6">
        <w:rPr>
          <w:rFonts w:ascii="Times New Roman" w:hAnsi="Times New Roman" w:cs="Times New Roman"/>
          <w:sz w:val="24"/>
          <w:szCs w:val="24"/>
        </w:rPr>
        <w:t xml:space="preserve"> кунака </w:t>
      </w:r>
      <w:proofErr w:type="spellStart"/>
      <w:r w:rsidRPr="00D92BA6">
        <w:rPr>
          <w:rFonts w:ascii="Times New Roman" w:hAnsi="Times New Roman" w:cs="Times New Roman"/>
          <w:sz w:val="24"/>
          <w:szCs w:val="24"/>
        </w:rPr>
        <w:t>сакыра</w:t>
      </w:r>
      <w:proofErr w:type="spellEnd"/>
      <w:r w:rsidRPr="00D92BA6">
        <w:rPr>
          <w:rFonts w:ascii="Times New Roman" w:hAnsi="Times New Roman" w:cs="Times New Roman"/>
          <w:sz w:val="24"/>
          <w:szCs w:val="24"/>
        </w:rPr>
        <w:t>».</w:t>
      </w:r>
    </w:p>
    <w:p w:rsidR="00B72EFF" w:rsidRPr="00D92BA6" w:rsidRDefault="00B72EFF" w:rsidP="00B72EFF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Провести работу по подготовке творческих коллективов для участия в Республиканском фестивале народных коллективов самодеятельного художественного творчества «Соцветие Дружбы».</w:t>
      </w:r>
    </w:p>
    <w:p w:rsidR="00DB4B02" w:rsidRPr="00D92BA6" w:rsidRDefault="00DB4B02" w:rsidP="00DB4B02">
      <w:pPr>
        <w:pStyle w:val="a4"/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2BA6">
        <w:rPr>
          <w:rFonts w:ascii="Times New Roman" w:hAnsi="Times New Roman" w:cs="Times New Roman"/>
          <w:b/>
          <w:sz w:val="24"/>
          <w:szCs w:val="24"/>
        </w:rPr>
        <w:t>Заключительные слова</w:t>
      </w:r>
    </w:p>
    <w:p w:rsidR="00D67234" w:rsidRPr="00D92BA6" w:rsidRDefault="00E316C9" w:rsidP="00E316C9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>В районном Дворце культуры работает творческий, мобильный коллектив, готовый к решению</w:t>
      </w:r>
      <w:r w:rsidR="00D67234" w:rsidRPr="00D92BA6">
        <w:rPr>
          <w:rFonts w:ascii="Times New Roman" w:hAnsi="Times New Roman" w:cs="Times New Roman"/>
          <w:sz w:val="24"/>
          <w:szCs w:val="24"/>
        </w:rPr>
        <w:t xml:space="preserve"> любых</w:t>
      </w:r>
      <w:r w:rsidRPr="00D92BA6">
        <w:rPr>
          <w:rFonts w:ascii="Times New Roman" w:hAnsi="Times New Roman" w:cs="Times New Roman"/>
          <w:sz w:val="24"/>
          <w:szCs w:val="24"/>
        </w:rPr>
        <w:t xml:space="preserve"> задач</w:t>
      </w:r>
      <w:r w:rsidR="00D67234" w:rsidRPr="00D92BA6">
        <w:rPr>
          <w:rFonts w:ascii="Times New Roman" w:hAnsi="Times New Roman" w:cs="Times New Roman"/>
          <w:sz w:val="24"/>
          <w:szCs w:val="24"/>
        </w:rPr>
        <w:t>, работать на опережение и внедр</w:t>
      </w:r>
      <w:r w:rsidR="00DB4B02" w:rsidRPr="00D92BA6">
        <w:rPr>
          <w:rFonts w:ascii="Times New Roman" w:hAnsi="Times New Roman" w:cs="Times New Roman"/>
          <w:sz w:val="24"/>
          <w:szCs w:val="24"/>
        </w:rPr>
        <w:t>ять новые направления в работе, в частности, самостоятельно отправляем на экспертизу проектно-сметную документацию по ремонтам на сайт «</w:t>
      </w:r>
      <w:proofErr w:type="spellStart"/>
      <w:r w:rsidR="00DB4B02" w:rsidRPr="00D92BA6">
        <w:rPr>
          <w:rFonts w:ascii="Times New Roman" w:hAnsi="Times New Roman" w:cs="Times New Roman"/>
          <w:sz w:val="24"/>
          <w:szCs w:val="24"/>
        </w:rPr>
        <w:t>Госэкспертиза</w:t>
      </w:r>
      <w:proofErr w:type="spellEnd"/>
      <w:r w:rsidR="00DB4B02" w:rsidRPr="00D92BA6">
        <w:rPr>
          <w:rFonts w:ascii="Times New Roman" w:hAnsi="Times New Roman" w:cs="Times New Roman"/>
          <w:sz w:val="24"/>
          <w:szCs w:val="24"/>
        </w:rPr>
        <w:t>».</w:t>
      </w:r>
    </w:p>
    <w:p w:rsidR="00D4087F" w:rsidRPr="00D92BA6" w:rsidRDefault="00D67234" w:rsidP="00E316C9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Районный Дворец культуры строит свою работу в соответствии с новым Уставом. </w:t>
      </w:r>
    </w:p>
    <w:p w:rsidR="00D67234" w:rsidRPr="00D92BA6" w:rsidRDefault="00D67234" w:rsidP="00E316C9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С 2017 года </w:t>
      </w:r>
      <w:proofErr w:type="gramStart"/>
      <w:r w:rsidRPr="00D92BA6"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 w:rsidRPr="00D92BA6">
        <w:rPr>
          <w:rFonts w:ascii="Times New Roman" w:hAnsi="Times New Roman" w:cs="Times New Roman"/>
          <w:sz w:val="24"/>
          <w:szCs w:val="24"/>
        </w:rPr>
        <w:t xml:space="preserve"> как юридическое лицо  </w:t>
      </w:r>
      <w:r w:rsidR="00DB4B02" w:rsidRPr="00D92BA6">
        <w:rPr>
          <w:rFonts w:ascii="Times New Roman" w:hAnsi="Times New Roman" w:cs="Times New Roman"/>
          <w:sz w:val="24"/>
          <w:szCs w:val="24"/>
        </w:rPr>
        <w:t>на сайте «</w:t>
      </w:r>
      <w:proofErr w:type="spellStart"/>
      <w:r w:rsidR="00DB4B02" w:rsidRPr="00D92BA6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="00DB4B02" w:rsidRPr="00D92BA6">
        <w:rPr>
          <w:rFonts w:ascii="Times New Roman" w:hAnsi="Times New Roman" w:cs="Times New Roman"/>
          <w:sz w:val="24"/>
          <w:szCs w:val="24"/>
        </w:rPr>
        <w:t>».</w:t>
      </w:r>
    </w:p>
    <w:p w:rsidR="00B72EFF" w:rsidRPr="00D92BA6" w:rsidRDefault="00D67234" w:rsidP="00E316C9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BA6">
        <w:rPr>
          <w:rFonts w:ascii="Times New Roman" w:hAnsi="Times New Roman" w:cs="Times New Roman"/>
          <w:sz w:val="24"/>
          <w:szCs w:val="24"/>
        </w:rPr>
        <w:t xml:space="preserve">Наш коллектив </w:t>
      </w:r>
      <w:r w:rsidR="00DB4B02" w:rsidRPr="00D92BA6">
        <w:rPr>
          <w:rFonts w:ascii="Times New Roman" w:hAnsi="Times New Roman" w:cs="Times New Roman"/>
          <w:sz w:val="24"/>
          <w:szCs w:val="24"/>
        </w:rPr>
        <w:t xml:space="preserve">работает в тесном сотрудничестве с Администрацией муниципального района Стерлитамакский район Республики Башкортостан, с отделом культуры,  отделом образования, </w:t>
      </w:r>
      <w:r w:rsidR="00D4087F" w:rsidRPr="00D92BA6">
        <w:rPr>
          <w:rFonts w:ascii="Times New Roman" w:hAnsi="Times New Roman" w:cs="Times New Roman"/>
          <w:sz w:val="24"/>
          <w:szCs w:val="24"/>
        </w:rPr>
        <w:t>с комитетом по работе с молодежью и комитетом по физкультуре, спорту и туризму</w:t>
      </w:r>
      <w:r w:rsidR="00DB4B02" w:rsidRPr="00D92BA6">
        <w:rPr>
          <w:rFonts w:ascii="Times New Roman" w:hAnsi="Times New Roman" w:cs="Times New Roman"/>
          <w:sz w:val="24"/>
          <w:szCs w:val="24"/>
        </w:rPr>
        <w:t xml:space="preserve"> Администрации муниципально</w:t>
      </w:r>
      <w:r w:rsidR="00D4087F" w:rsidRPr="00D92BA6">
        <w:rPr>
          <w:rFonts w:ascii="Times New Roman" w:hAnsi="Times New Roman" w:cs="Times New Roman"/>
          <w:sz w:val="24"/>
          <w:szCs w:val="24"/>
        </w:rPr>
        <w:t>го района Стерлитамакский район, с главами сельских поселений.</w:t>
      </w:r>
    </w:p>
    <w:sectPr w:rsidR="00B72EFF" w:rsidRPr="00D92BA6" w:rsidSect="00D92BA6">
      <w:pgSz w:w="11906" w:h="16838"/>
      <w:pgMar w:top="1134" w:right="850" w:bottom="568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B4406"/>
    <w:multiLevelType w:val="hybridMultilevel"/>
    <w:tmpl w:val="C4662A98"/>
    <w:lvl w:ilvl="0" w:tplc="7630914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31F42"/>
    <w:multiLevelType w:val="hybridMultilevel"/>
    <w:tmpl w:val="D4BA8CE6"/>
    <w:lvl w:ilvl="0" w:tplc="9138B4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011765"/>
    <w:multiLevelType w:val="hybridMultilevel"/>
    <w:tmpl w:val="F354818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C7D0F"/>
    <w:multiLevelType w:val="hybridMultilevel"/>
    <w:tmpl w:val="43EAD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7970"/>
    <w:rsid w:val="00507970"/>
    <w:rsid w:val="006F051C"/>
    <w:rsid w:val="007F5D0F"/>
    <w:rsid w:val="008D6E12"/>
    <w:rsid w:val="00985104"/>
    <w:rsid w:val="00B01D3E"/>
    <w:rsid w:val="00B72EFF"/>
    <w:rsid w:val="00BE2437"/>
    <w:rsid w:val="00D4087F"/>
    <w:rsid w:val="00D67234"/>
    <w:rsid w:val="00D92BA6"/>
    <w:rsid w:val="00DB4B02"/>
    <w:rsid w:val="00DD3ED9"/>
    <w:rsid w:val="00E316C9"/>
    <w:rsid w:val="00E66B16"/>
    <w:rsid w:val="00E97DB1"/>
    <w:rsid w:val="00F32090"/>
    <w:rsid w:val="00F76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D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7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07970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F32090"/>
    <w:pPr>
      <w:ind w:left="720"/>
      <w:contextualSpacing/>
    </w:pPr>
    <w:rPr>
      <w:rFonts w:eastAsiaTheme="minorEastAsia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BE24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BE24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BE24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BE24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E2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2437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92B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1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E1DF1207EA643B89489EA6230B734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417A2F-D1E3-4A84-93C7-2DFC052DEB43}"/>
      </w:docPartPr>
      <w:docPartBody>
        <w:p w:rsidR="00000000" w:rsidRDefault="00C706CE" w:rsidP="00C706CE">
          <w:pPr>
            <w:pStyle w:val="4E1DF1207EA643B89489EA6230B73470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  <w:docPart>
      <w:docPartPr>
        <w:name w:val="674A71C7F7FE44C1948D312ED690EB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A3315A-1966-4A8F-8F38-BEFA76D6A542}"/>
      </w:docPartPr>
      <w:docPartBody>
        <w:p w:rsidR="00000000" w:rsidRDefault="00C706CE" w:rsidP="00C706CE">
          <w:pPr>
            <w:pStyle w:val="674A71C7F7FE44C1948D312ED690EBB6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6CE"/>
    <w:rsid w:val="00743D1E"/>
    <w:rsid w:val="00C7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C62535903440D99FB8963D4536399B">
    <w:name w:val="41C62535903440D99FB8963D4536399B"/>
    <w:rsid w:val="00C706CE"/>
  </w:style>
  <w:style w:type="paragraph" w:customStyle="1" w:styleId="4E1DF1207EA643B89489EA6230B73470">
    <w:name w:val="4E1DF1207EA643B89489EA6230B73470"/>
    <w:rsid w:val="00C706CE"/>
  </w:style>
  <w:style w:type="paragraph" w:customStyle="1" w:styleId="674A71C7F7FE44C1948D312ED690EBB6">
    <w:name w:val="674A71C7F7FE44C1948D312ED690EBB6"/>
    <w:rsid w:val="00C706C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C62535903440D99FB8963D4536399B">
    <w:name w:val="41C62535903440D99FB8963D4536399B"/>
    <w:rsid w:val="00C706CE"/>
  </w:style>
  <w:style w:type="paragraph" w:customStyle="1" w:styleId="4E1DF1207EA643B89489EA6230B73470">
    <w:name w:val="4E1DF1207EA643B89489EA6230B73470"/>
    <w:rsid w:val="00C706CE"/>
  </w:style>
  <w:style w:type="paragraph" w:customStyle="1" w:styleId="674A71C7F7FE44C1948D312ED690EBB6">
    <w:name w:val="674A71C7F7FE44C1948D312ED690EBB6"/>
    <w:rsid w:val="00C706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Настоящий отчёт отражает состояние дел и результаты деятельности культурно-досуговой организации за 2017 год и основные направления деятельности на 2018 год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9</Pages>
  <Words>2490</Words>
  <Characters>14199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МБУК «Стерлитамакский районный дворец культуры» за 2017 год </dc:subject>
  <dc:creator>qqq</dc:creator>
  <cp:keywords/>
  <dc:description/>
  <cp:lastModifiedBy>RDK</cp:lastModifiedBy>
  <cp:revision>5</cp:revision>
  <cp:lastPrinted>2018-02-13T05:52:00Z</cp:lastPrinted>
  <dcterms:created xsi:type="dcterms:W3CDTF">2018-02-12T11:22:00Z</dcterms:created>
  <dcterms:modified xsi:type="dcterms:W3CDTF">2018-11-20T11:02:00Z</dcterms:modified>
</cp:coreProperties>
</file>